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48D38" w14:textId="3A111E72" w:rsidR="00514904" w:rsidRPr="00D61EB9" w:rsidRDefault="00514904" w:rsidP="0001079E">
      <w:pPr>
        <w:spacing w:after="120" w:line="240" w:lineRule="auto"/>
        <w:jc w:val="center"/>
        <w:rPr>
          <w:rFonts w:ascii="Times New Roman" w:hAnsi="Times New Roman" w:cs="Times New Roman"/>
          <w:b/>
          <w:bCs/>
          <w:sz w:val="24"/>
          <w:szCs w:val="24"/>
          <w:lang w:val="es-ES"/>
        </w:rPr>
      </w:pPr>
      <w:r w:rsidRPr="00D61EB9">
        <w:rPr>
          <w:rFonts w:ascii="Times New Roman" w:hAnsi="Times New Roman" w:cs="Times New Roman"/>
          <w:b/>
          <w:bCs/>
          <w:sz w:val="24"/>
          <w:szCs w:val="24"/>
          <w:lang w:val="es-ES"/>
        </w:rPr>
        <w:t xml:space="preserve">Cooperar para incluir </w:t>
      </w:r>
      <w:r w:rsidR="007E1341" w:rsidRPr="00D61EB9">
        <w:rPr>
          <w:rFonts w:ascii="Times New Roman" w:hAnsi="Times New Roman" w:cs="Times New Roman"/>
          <w:b/>
          <w:bCs/>
          <w:sz w:val="24"/>
          <w:szCs w:val="24"/>
          <w:lang w:val="es-ES"/>
        </w:rPr>
        <w:t>en el contexto educativo</w:t>
      </w:r>
    </w:p>
    <w:p w14:paraId="3A9A081E" w14:textId="0D4B240A" w:rsidR="00504199" w:rsidRPr="00D61EB9" w:rsidRDefault="007E1341" w:rsidP="00D61EB9">
      <w:pPr>
        <w:spacing w:line="360" w:lineRule="auto"/>
        <w:jc w:val="center"/>
        <w:rPr>
          <w:rFonts w:ascii="Times New Roman" w:hAnsi="Times New Roman" w:cs="Times New Roman"/>
          <w:sz w:val="24"/>
          <w:szCs w:val="24"/>
        </w:rPr>
      </w:pPr>
      <w:r w:rsidRPr="00D61EB9">
        <w:rPr>
          <w:rFonts w:ascii="Times New Roman" w:hAnsi="Times New Roman" w:cs="Times New Roman"/>
          <w:sz w:val="24"/>
          <w:szCs w:val="24"/>
        </w:rPr>
        <w:t>Cooperate to include in the educational context</w:t>
      </w:r>
    </w:p>
    <w:p w14:paraId="6F576E40" w14:textId="7989963D" w:rsidR="00504199" w:rsidRPr="00D61EB9" w:rsidRDefault="00504199" w:rsidP="00D61EB9">
      <w:pPr>
        <w:spacing w:line="360" w:lineRule="auto"/>
        <w:jc w:val="right"/>
        <w:rPr>
          <w:rFonts w:ascii="Times New Roman" w:hAnsi="Times New Roman" w:cs="Times New Roman"/>
          <w:b/>
          <w:i/>
          <w:iCs/>
          <w:sz w:val="24"/>
          <w:szCs w:val="24"/>
          <w:lang w:val="es-ES"/>
        </w:rPr>
      </w:pPr>
      <w:r w:rsidRPr="00D61EB9">
        <w:rPr>
          <w:rFonts w:ascii="Times New Roman" w:hAnsi="Times New Roman" w:cs="Times New Roman"/>
          <w:sz w:val="24"/>
          <w:szCs w:val="24"/>
        </w:rPr>
        <w:t xml:space="preserve">   </w:t>
      </w:r>
      <w:r w:rsidR="00EC5BD5" w:rsidRPr="00D61EB9">
        <w:rPr>
          <w:rFonts w:ascii="Times New Roman" w:hAnsi="Times New Roman" w:cs="Times New Roman"/>
          <w:b/>
          <w:i/>
          <w:iCs/>
          <w:sz w:val="24"/>
          <w:szCs w:val="24"/>
          <w:lang w:val="es-ES"/>
        </w:rPr>
        <w:t>Artículo de investigación</w:t>
      </w:r>
    </w:p>
    <w:p w14:paraId="11293327" w14:textId="2E5E6226" w:rsidR="00504199" w:rsidRPr="00D61EB9" w:rsidRDefault="00504199" w:rsidP="0001079E">
      <w:pPr>
        <w:spacing w:after="0" w:line="360" w:lineRule="auto"/>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AUTOR (ES): </w:t>
      </w:r>
    </w:p>
    <w:p w14:paraId="6DA7FF8D" w14:textId="34D66A7A" w:rsidR="00AD5579" w:rsidRPr="0001079E" w:rsidRDefault="00EB2898" w:rsidP="0001079E">
      <w:pPr>
        <w:spacing w:after="0" w:line="240" w:lineRule="auto"/>
        <w:rPr>
          <w:rFonts w:ascii="Times New Roman" w:hAnsi="Times New Roman" w:cs="Times New Roman"/>
          <w:sz w:val="24"/>
          <w:szCs w:val="24"/>
        </w:rPr>
      </w:pPr>
      <w:r w:rsidRPr="0001079E">
        <w:rPr>
          <w:rFonts w:ascii="Times New Roman" w:hAnsi="Times New Roman" w:cs="Times New Roman"/>
          <w:sz w:val="24"/>
          <w:szCs w:val="24"/>
        </w:rPr>
        <w:t xml:space="preserve">M.Sc. </w:t>
      </w:r>
      <w:proofErr w:type="spellStart"/>
      <w:r w:rsidR="00514904" w:rsidRPr="0001079E">
        <w:rPr>
          <w:rFonts w:ascii="Times New Roman" w:hAnsi="Times New Roman" w:cs="Times New Roman"/>
          <w:sz w:val="24"/>
          <w:szCs w:val="24"/>
        </w:rPr>
        <w:t>Yoan</w:t>
      </w:r>
      <w:proofErr w:type="spellEnd"/>
      <w:r w:rsidR="00514904" w:rsidRPr="0001079E">
        <w:rPr>
          <w:rFonts w:ascii="Times New Roman" w:hAnsi="Times New Roman" w:cs="Times New Roman"/>
          <w:sz w:val="24"/>
          <w:szCs w:val="24"/>
        </w:rPr>
        <w:t xml:space="preserve"> Grass </w:t>
      </w:r>
      <w:proofErr w:type="spellStart"/>
      <w:r w:rsidR="00514904" w:rsidRPr="0001079E">
        <w:rPr>
          <w:rFonts w:ascii="Times New Roman" w:hAnsi="Times New Roman" w:cs="Times New Roman"/>
          <w:sz w:val="24"/>
          <w:szCs w:val="24"/>
        </w:rPr>
        <w:t>Arzola</w:t>
      </w:r>
      <w:proofErr w:type="spellEnd"/>
      <w:r w:rsidR="00AD5579" w:rsidRPr="00D61EB9">
        <w:rPr>
          <w:rStyle w:val="Refdenotaalpie"/>
          <w:rFonts w:ascii="Times New Roman" w:hAnsi="Times New Roman" w:cs="Times New Roman"/>
          <w:sz w:val="24"/>
          <w:szCs w:val="24"/>
          <w:lang w:val="es-ES"/>
        </w:rPr>
        <w:footnoteReference w:id="1"/>
      </w:r>
    </w:p>
    <w:p w14:paraId="1ECE97C2" w14:textId="1AB27605" w:rsidR="00C06241" w:rsidRPr="00D61EB9" w:rsidRDefault="00C06241" w:rsidP="0001079E">
      <w:pPr>
        <w:spacing w:after="0" w:line="240" w:lineRule="auto"/>
        <w:rPr>
          <w:rFonts w:ascii="Times New Roman" w:eastAsia="Calibri" w:hAnsi="Times New Roman" w:cs="Times New Roman"/>
          <w:sz w:val="24"/>
          <w:szCs w:val="24"/>
          <w:lang w:val="es-ES" w:eastAsia="es-ES"/>
        </w:rPr>
      </w:pPr>
      <w:r w:rsidRPr="00D61EB9">
        <w:rPr>
          <w:rFonts w:ascii="Times New Roman" w:eastAsia="Arial" w:hAnsi="Times New Roman" w:cs="Times New Roman"/>
          <w:i/>
          <w:iCs/>
          <w:sz w:val="24"/>
          <w:szCs w:val="24"/>
          <w:lang w:val="es-ES" w:eastAsia="es-ES"/>
        </w:rPr>
        <w:t>Correo:</w:t>
      </w:r>
      <w:r w:rsidR="00267811" w:rsidRPr="00D61EB9">
        <w:rPr>
          <w:rFonts w:ascii="Times New Roman" w:eastAsia="Arial" w:hAnsi="Times New Roman" w:cs="Times New Roman"/>
          <w:sz w:val="24"/>
          <w:szCs w:val="24"/>
          <w:lang w:val="es-ES" w:eastAsia="es-ES"/>
        </w:rPr>
        <w:t xml:space="preserve"> </w:t>
      </w:r>
      <w:hyperlink r:id="rId8" w:history="1">
        <w:r w:rsidR="0049055B" w:rsidRPr="00EE0C7B">
          <w:rPr>
            <w:rStyle w:val="Hipervnculo"/>
            <w:rFonts w:ascii="Times New Roman" w:eastAsia="Arial" w:hAnsi="Times New Roman" w:cs="Times New Roman"/>
            <w:sz w:val="24"/>
            <w:szCs w:val="24"/>
            <w:lang w:val="es-ES" w:eastAsia="es-ES"/>
          </w:rPr>
          <w:t>yoangrass93@gmail.com</w:t>
        </w:r>
      </w:hyperlink>
      <w:r w:rsidR="0049055B">
        <w:rPr>
          <w:rFonts w:ascii="Times New Roman" w:eastAsia="Arial" w:hAnsi="Times New Roman" w:cs="Times New Roman"/>
          <w:sz w:val="24"/>
          <w:szCs w:val="24"/>
          <w:lang w:val="es-ES" w:eastAsia="es-ES"/>
        </w:rPr>
        <w:t xml:space="preserve"> </w:t>
      </w:r>
    </w:p>
    <w:p w14:paraId="76A0BED8" w14:textId="4050326B" w:rsidR="00C06241" w:rsidRDefault="00754FF2" w:rsidP="0001079E">
      <w:pPr>
        <w:spacing w:after="0" w:line="240" w:lineRule="auto"/>
        <w:rPr>
          <w:rStyle w:val="Hipervnculo"/>
          <w:rFonts w:ascii="Times New Roman" w:eastAsia="Arial" w:hAnsi="Times New Roman" w:cs="Times New Roman"/>
          <w:sz w:val="24"/>
          <w:szCs w:val="24"/>
          <w:lang w:val="es-ES" w:eastAsia="es-ES"/>
        </w:rPr>
      </w:pPr>
      <w:r w:rsidRPr="00D61EB9">
        <w:rPr>
          <w:rFonts w:ascii="Times New Roman" w:eastAsia="Arial" w:hAnsi="Times New Roman" w:cs="Times New Roman"/>
          <w:i/>
          <w:iCs/>
          <w:sz w:val="24"/>
          <w:szCs w:val="24"/>
          <w:lang w:val="es-ES" w:eastAsia="es-ES"/>
        </w:rPr>
        <w:t xml:space="preserve">Código </w:t>
      </w:r>
      <w:proofErr w:type="spellStart"/>
      <w:r w:rsidRPr="00D61EB9">
        <w:rPr>
          <w:rFonts w:ascii="Times New Roman" w:eastAsia="Arial" w:hAnsi="Times New Roman" w:cs="Times New Roman"/>
          <w:i/>
          <w:iCs/>
          <w:sz w:val="24"/>
          <w:szCs w:val="24"/>
          <w:lang w:val="es-ES" w:eastAsia="es-ES"/>
        </w:rPr>
        <w:t>Orcid</w:t>
      </w:r>
      <w:proofErr w:type="spellEnd"/>
      <w:r w:rsidR="00C06241" w:rsidRPr="00D61EB9">
        <w:rPr>
          <w:rFonts w:ascii="Times New Roman" w:eastAsia="Arial" w:hAnsi="Times New Roman" w:cs="Times New Roman"/>
          <w:i/>
          <w:iCs/>
          <w:sz w:val="24"/>
          <w:szCs w:val="24"/>
          <w:lang w:val="es-ES" w:eastAsia="es-ES"/>
        </w:rPr>
        <w:t>:</w:t>
      </w:r>
      <w:r w:rsidR="00C06241" w:rsidRPr="00D61EB9">
        <w:rPr>
          <w:rFonts w:ascii="Times New Roman" w:eastAsia="Arial" w:hAnsi="Times New Roman" w:cs="Times New Roman"/>
          <w:sz w:val="24"/>
          <w:szCs w:val="24"/>
          <w:lang w:val="es-ES" w:eastAsia="es-ES"/>
        </w:rPr>
        <w:t xml:space="preserve"> </w:t>
      </w:r>
      <w:hyperlink r:id="rId9" w:history="1">
        <w:r w:rsidR="00514904" w:rsidRPr="00D61EB9">
          <w:rPr>
            <w:rStyle w:val="Hipervnculo"/>
            <w:rFonts w:ascii="Times New Roman" w:eastAsia="Arial" w:hAnsi="Times New Roman" w:cs="Times New Roman"/>
            <w:sz w:val="24"/>
            <w:szCs w:val="24"/>
            <w:lang w:val="es-ES" w:eastAsia="es-ES"/>
          </w:rPr>
          <w:t>https://orcid.org/0000-0003-0481-651X</w:t>
        </w:r>
      </w:hyperlink>
    </w:p>
    <w:p w14:paraId="3ED4FFA8" w14:textId="0ECAD0FF" w:rsidR="0001079E" w:rsidRPr="0001079E" w:rsidRDefault="0001079E" w:rsidP="0001079E">
      <w:pPr>
        <w:spacing w:after="0"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Dirección General de Educación Playa, Cuba. </w:t>
      </w:r>
    </w:p>
    <w:p w14:paraId="593145F7" w14:textId="14E5615E" w:rsidR="00514904" w:rsidRPr="00D61EB9" w:rsidRDefault="00C4224A" w:rsidP="0001079E">
      <w:pPr>
        <w:spacing w:after="0" w:line="240" w:lineRule="auto"/>
        <w:rPr>
          <w:rFonts w:ascii="Times New Roman" w:eastAsia="Arial" w:hAnsi="Times New Roman" w:cs="Times New Roman"/>
          <w:sz w:val="24"/>
          <w:szCs w:val="24"/>
          <w:lang w:val="es-ES" w:eastAsia="es-ES"/>
        </w:rPr>
      </w:pPr>
      <w:proofErr w:type="spellStart"/>
      <w:r w:rsidRPr="00D61EB9">
        <w:rPr>
          <w:rFonts w:ascii="Times New Roman" w:eastAsia="Arial" w:hAnsi="Times New Roman" w:cs="Times New Roman"/>
          <w:sz w:val="24"/>
          <w:szCs w:val="24"/>
          <w:lang w:val="es-ES" w:eastAsia="es-ES"/>
        </w:rPr>
        <w:t>M.Sc</w:t>
      </w:r>
      <w:proofErr w:type="spellEnd"/>
      <w:r w:rsidRPr="00D61EB9">
        <w:rPr>
          <w:rFonts w:ascii="Times New Roman" w:eastAsia="Arial" w:hAnsi="Times New Roman" w:cs="Times New Roman"/>
          <w:sz w:val="24"/>
          <w:szCs w:val="24"/>
          <w:lang w:val="es-ES" w:eastAsia="es-ES"/>
        </w:rPr>
        <w:t xml:space="preserve">. </w:t>
      </w:r>
      <w:proofErr w:type="spellStart"/>
      <w:r w:rsidR="00514904" w:rsidRPr="00D61EB9">
        <w:rPr>
          <w:rFonts w:ascii="Times New Roman" w:eastAsia="Arial" w:hAnsi="Times New Roman" w:cs="Times New Roman"/>
          <w:sz w:val="24"/>
          <w:szCs w:val="24"/>
          <w:lang w:val="es-ES" w:eastAsia="es-ES"/>
        </w:rPr>
        <w:t>Yordania</w:t>
      </w:r>
      <w:proofErr w:type="spellEnd"/>
      <w:r w:rsidR="00514904" w:rsidRPr="00D61EB9">
        <w:rPr>
          <w:rFonts w:ascii="Times New Roman" w:eastAsia="Arial" w:hAnsi="Times New Roman" w:cs="Times New Roman"/>
          <w:sz w:val="24"/>
          <w:szCs w:val="24"/>
          <w:lang w:val="es-ES" w:eastAsia="es-ES"/>
        </w:rPr>
        <w:t xml:space="preserve"> Romero </w:t>
      </w:r>
      <w:proofErr w:type="spellStart"/>
      <w:r w:rsidR="00514904" w:rsidRPr="00D61EB9">
        <w:rPr>
          <w:rFonts w:ascii="Times New Roman" w:eastAsia="Arial" w:hAnsi="Times New Roman" w:cs="Times New Roman"/>
          <w:sz w:val="24"/>
          <w:szCs w:val="24"/>
          <w:lang w:val="es-ES" w:eastAsia="es-ES"/>
        </w:rPr>
        <w:t>Labaceno</w:t>
      </w:r>
      <w:proofErr w:type="spellEnd"/>
      <w:r w:rsidR="00EF2AA9" w:rsidRPr="00D61EB9">
        <w:rPr>
          <w:rStyle w:val="Refdenotaalpie"/>
          <w:rFonts w:ascii="Times New Roman" w:eastAsia="Arial" w:hAnsi="Times New Roman" w:cs="Times New Roman"/>
          <w:sz w:val="24"/>
          <w:szCs w:val="24"/>
          <w:lang w:val="es-ES" w:eastAsia="es-ES"/>
        </w:rPr>
        <w:footnoteReference w:id="2"/>
      </w:r>
      <w:r w:rsidR="00514904" w:rsidRPr="00D61EB9">
        <w:rPr>
          <w:rFonts w:ascii="Times New Roman" w:eastAsia="Arial" w:hAnsi="Times New Roman" w:cs="Times New Roman"/>
          <w:sz w:val="24"/>
          <w:szCs w:val="24"/>
          <w:lang w:val="es-ES" w:eastAsia="es-ES"/>
        </w:rPr>
        <w:t xml:space="preserve"> </w:t>
      </w:r>
    </w:p>
    <w:p w14:paraId="73D57056" w14:textId="077C63E9" w:rsidR="00514904" w:rsidRPr="00D61EB9" w:rsidRDefault="00514904" w:rsidP="0001079E">
      <w:pPr>
        <w:spacing w:after="0" w:line="240" w:lineRule="auto"/>
        <w:rPr>
          <w:rFonts w:ascii="Times New Roman" w:eastAsia="Calibri" w:hAnsi="Times New Roman" w:cs="Times New Roman"/>
          <w:sz w:val="24"/>
          <w:szCs w:val="24"/>
          <w:lang w:val="es-ES" w:eastAsia="es-ES"/>
        </w:rPr>
      </w:pPr>
      <w:r w:rsidRPr="00D61EB9">
        <w:rPr>
          <w:rFonts w:ascii="Times New Roman" w:eastAsia="Arial" w:hAnsi="Times New Roman" w:cs="Times New Roman"/>
          <w:i/>
          <w:iCs/>
          <w:sz w:val="24"/>
          <w:szCs w:val="24"/>
          <w:lang w:val="es-ES" w:eastAsia="es-ES"/>
        </w:rPr>
        <w:t>Correo:</w:t>
      </w:r>
      <w:r w:rsidR="00C4224A" w:rsidRPr="00D61EB9">
        <w:rPr>
          <w:rFonts w:ascii="Times New Roman" w:eastAsia="Arial" w:hAnsi="Times New Roman" w:cs="Times New Roman"/>
          <w:i/>
          <w:iCs/>
          <w:sz w:val="24"/>
          <w:szCs w:val="24"/>
          <w:lang w:val="es-ES" w:eastAsia="es-ES"/>
        </w:rPr>
        <w:t xml:space="preserve"> </w:t>
      </w:r>
      <w:hyperlink r:id="rId10" w:history="1">
        <w:r w:rsidR="00C4224A" w:rsidRPr="00D61EB9">
          <w:rPr>
            <w:rStyle w:val="Hipervnculo"/>
            <w:rFonts w:ascii="Times New Roman" w:eastAsia="Arial" w:hAnsi="Times New Roman" w:cs="Times New Roman"/>
            <w:sz w:val="24"/>
            <w:szCs w:val="24"/>
            <w:lang w:val="es-ES" w:eastAsia="es-ES"/>
          </w:rPr>
          <w:t>labaceno@nauta.cu</w:t>
        </w:r>
      </w:hyperlink>
      <w:r w:rsidR="003F48C1" w:rsidRPr="00D61EB9">
        <w:rPr>
          <w:rFonts w:ascii="Times New Roman" w:eastAsia="Arial" w:hAnsi="Times New Roman" w:cs="Times New Roman"/>
          <w:sz w:val="24"/>
          <w:szCs w:val="24"/>
          <w:lang w:val="es-ES" w:eastAsia="es-ES"/>
        </w:rPr>
        <w:t xml:space="preserve"> </w:t>
      </w:r>
    </w:p>
    <w:p w14:paraId="5E4398C3" w14:textId="66708ABB" w:rsidR="00514904" w:rsidRDefault="00C4224A" w:rsidP="0001079E">
      <w:pPr>
        <w:spacing w:after="0" w:line="240" w:lineRule="auto"/>
        <w:rPr>
          <w:rFonts w:ascii="Times New Roman" w:eastAsia="Arial" w:hAnsi="Times New Roman" w:cs="Times New Roman"/>
          <w:sz w:val="24"/>
          <w:szCs w:val="24"/>
          <w:lang w:val="es-ES" w:eastAsia="es-ES"/>
        </w:rPr>
      </w:pPr>
      <w:r w:rsidRPr="00D61EB9">
        <w:rPr>
          <w:rFonts w:ascii="Times New Roman" w:eastAsia="Arial" w:hAnsi="Times New Roman" w:cs="Times New Roman"/>
          <w:i/>
          <w:iCs/>
          <w:sz w:val="24"/>
          <w:szCs w:val="24"/>
          <w:lang w:val="es-ES" w:eastAsia="es-ES"/>
        </w:rPr>
        <w:t xml:space="preserve">Código </w:t>
      </w:r>
      <w:proofErr w:type="spellStart"/>
      <w:r w:rsidRPr="00D61EB9">
        <w:rPr>
          <w:rFonts w:ascii="Times New Roman" w:eastAsia="Arial" w:hAnsi="Times New Roman" w:cs="Times New Roman"/>
          <w:i/>
          <w:iCs/>
          <w:sz w:val="24"/>
          <w:szCs w:val="24"/>
          <w:lang w:val="es-ES" w:eastAsia="es-ES"/>
        </w:rPr>
        <w:t>Orcid</w:t>
      </w:r>
      <w:proofErr w:type="spellEnd"/>
      <w:r w:rsidRPr="00D61EB9">
        <w:rPr>
          <w:rFonts w:ascii="Times New Roman" w:eastAsia="Arial" w:hAnsi="Times New Roman" w:cs="Times New Roman"/>
          <w:sz w:val="24"/>
          <w:szCs w:val="24"/>
          <w:lang w:val="es-ES" w:eastAsia="es-ES"/>
        </w:rPr>
        <w:t xml:space="preserve">: </w:t>
      </w:r>
      <w:hyperlink r:id="rId11" w:history="1">
        <w:r w:rsidRPr="00D61EB9">
          <w:rPr>
            <w:rStyle w:val="Hipervnculo"/>
            <w:rFonts w:ascii="Times New Roman" w:eastAsia="Arial" w:hAnsi="Times New Roman" w:cs="Times New Roman"/>
            <w:sz w:val="24"/>
            <w:szCs w:val="24"/>
            <w:lang w:val="es-ES" w:eastAsia="es-ES"/>
          </w:rPr>
          <w:t>https://orcid.org/0000-0001-6723-1733</w:t>
        </w:r>
      </w:hyperlink>
      <w:r w:rsidR="003F48C1" w:rsidRPr="00D61EB9">
        <w:rPr>
          <w:rFonts w:ascii="Times New Roman" w:eastAsia="Arial" w:hAnsi="Times New Roman" w:cs="Times New Roman"/>
          <w:sz w:val="24"/>
          <w:szCs w:val="24"/>
          <w:lang w:val="es-ES" w:eastAsia="es-ES"/>
        </w:rPr>
        <w:t xml:space="preserve"> </w:t>
      </w:r>
    </w:p>
    <w:p w14:paraId="06870A65" w14:textId="56B44EC4" w:rsidR="0001079E" w:rsidRPr="0001079E" w:rsidRDefault="0001079E" w:rsidP="0001079E">
      <w:pPr>
        <w:spacing w:after="120" w:line="24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Departamento Educación </w:t>
      </w:r>
      <w:r>
        <w:rPr>
          <w:rFonts w:ascii="Times New Roman" w:hAnsi="Times New Roman" w:cs="Times New Roman"/>
          <w:sz w:val="24"/>
          <w:szCs w:val="24"/>
          <w:lang w:val="es-ES"/>
        </w:rPr>
        <w:t>Preescolar</w:t>
      </w:r>
      <w:r w:rsidRPr="00D61EB9">
        <w:rPr>
          <w:rFonts w:ascii="Times New Roman" w:hAnsi="Times New Roman" w:cs="Times New Roman"/>
          <w:sz w:val="24"/>
          <w:szCs w:val="24"/>
          <w:lang w:val="es-ES"/>
        </w:rPr>
        <w:t xml:space="preserve">, Facultad de Educación Infantil. Universidad de Ciencias Pedagógicas Enrique José Varona, Cuba. </w:t>
      </w:r>
    </w:p>
    <w:p w14:paraId="20939B1A" w14:textId="5EFA9FA8" w:rsidR="00514904" w:rsidRPr="00D61EB9" w:rsidRDefault="00C4224A" w:rsidP="0001079E">
      <w:pPr>
        <w:spacing w:after="0" w:line="240" w:lineRule="auto"/>
        <w:rPr>
          <w:rFonts w:ascii="Times New Roman" w:eastAsia="Calibri" w:hAnsi="Times New Roman" w:cs="Times New Roman"/>
          <w:sz w:val="24"/>
          <w:szCs w:val="24"/>
          <w:lang w:val="es-ES" w:eastAsia="es-ES"/>
        </w:rPr>
      </w:pPr>
      <w:proofErr w:type="spellStart"/>
      <w:r w:rsidRPr="00D61EB9">
        <w:rPr>
          <w:rFonts w:ascii="Times New Roman" w:eastAsia="Arial" w:hAnsi="Times New Roman" w:cs="Times New Roman"/>
          <w:sz w:val="24"/>
          <w:szCs w:val="24"/>
          <w:lang w:val="es-ES" w:eastAsia="es-ES"/>
        </w:rPr>
        <w:t>M.Sc</w:t>
      </w:r>
      <w:proofErr w:type="spellEnd"/>
      <w:r w:rsidRPr="00D61EB9">
        <w:rPr>
          <w:rFonts w:ascii="Times New Roman" w:eastAsia="Arial" w:hAnsi="Times New Roman" w:cs="Times New Roman"/>
          <w:sz w:val="24"/>
          <w:szCs w:val="24"/>
          <w:lang w:val="es-ES" w:eastAsia="es-ES"/>
        </w:rPr>
        <w:t xml:space="preserve">. </w:t>
      </w:r>
      <w:r w:rsidR="00514904" w:rsidRPr="00D61EB9">
        <w:rPr>
          <w:rFonts w:ascii="Times New Roman" w:eastAsia="Arial" w:hAnsi="Times New Roman" w:cs="Times New Roman"/>
          <w:sz w:val="24"/>
          <w:szCs w:val="24"/>
          <w:lang w:val="es-ES" w:eastAsia="es-ES"/>
        </w:rPr>
        <w:t xml:space="preserve">Elizabeth Pita </w:t>
      </w:r>
      <w:proofErr w:type="spellStart"/>
      <w:r w:rsidR="00514904" w:rsidRPr="00D61EB9">
        <w:rPr>
          <w:rFonts w:ascii="Times New Roman" w:eastAsia="Arial" w:hAnsi="Times New Roman" w:cs="Times New Roman"/>
          <w:sz w:val="24"/>
          <w:szCs w:val="24"/>
          <w:lang w:val="es-ES" w:eastAsia="es-ES"/>
        </w:rPr>
        <w:t>Boffill</w:t>
      </w:r>
      <w:proofErr w:type="spellEnd"/>
      <w:r w:rsidRPr="00D61EB9">
        <w:rPr>
          <w:rStyle w:val="Refdenotaalpie"/>
          <w:rFonts w:ascii="Times New Roman" w:eastAsia="Arial" w:hAnsi="Times New Roman" w:cs="Times New Roman"/>
          <w:sz w:val="24"/>
          <w:szCs w:val="24"/>
          <w:lang w:val="es-ES" w:eastAsia="es-ES"/>
        </w:rPr>
        <w:footnoteReference w:id="3"/>
      </w:r>
      <w:r w:rsidR="00514904" w:rsidRPr="00D61EB9">
        <w:rPr>
          <w:rFonts w:ascii="Times New Roman" w:eastAsia="Arial" w:hAnsi="Times New Roman" w:cs="Times New Roman"/>
          <w:sz w:val="24"/>
          <w:szCs w:val="24"/>
          <w:lang w:val="es-ES" w:eastAsia="es-ES"/>
        </w:rPr>
        <w:t xml:space="preserve"> </w:t>
      </w:r>
    </w:p>
    <w:p w14:paraId="3280C97A" w14:textId="16F398E2" w:rsidR="00514904" w:rsidRPr="00D61EB9" w:rsidRDefault="00514904" w:rsidP="0001079E">
      <w:pPr>
        <w:spacing w:after="0" w:line="240" w:lineRule="auto"/>
        <w:rPr>
          <w:rFonts w:ascii="Times New Roman" w:eastAsia="Calibri" w:hAnsi="Times New Roman" w:cs="Times New Roman"/>
          <w:sz w:val="24"/>
          <w:szCs w:val="24"/>
          <w:lang w:val="es-ES" w:eastAsia="es-ES"/>
        </w:rPr>
      </w:pPr>
      <w:r w:rsidRPr="00D61EB9">
        <w:rPr>
          <w:rFonts w:ascii="Times New Roman" w:eastAsia="Arial" w:hAnsi="Times New Roman" w:cs="Times New Roman"/>
          <w:i/>
          <w:iCs/>
          <w:sz w:val="24"/>
          <w:szCs w:val="24"/>
          <w:lang w:val="es-ES" w:eastAsia="es-ES"/>
        </w:rPr>
        <w:t>Correo:</w:t>
      </w:r>
      <w:r w:rsidRPr="00D61EB9">
        <w:rPr>
          <w:rFonts w:ascii="Times New Roman" w:eastAsia="Arial" w:hAnsi="Times New Roman" w:cs="Times New Roman"/>
          <w:sz w:val="24"/>
          <w:szCs w:val="24"/>
          <w:lang w:val="es-ES" w:eastAsia="es-ES"/>
        </w:rPr>
        <w:t xml:space="preserve"> </w:t>
      </w:r>
      <w:hyperlink r:id="rId12" w:history="1">
        <w:r w:rsidR="003F48C1" w:rsidRPr="00D61EB9">
          <w:rPr>
            <w:rStyle w:val="Hipervnculo"/>
            <w:rFonts w:ascii="Times New Roman" w:eastAsia="Arial" w:hAnsi="Times New Roman" w:cs="Times New Roman"/>
            <w:sz w:val="24"/>
            <w:szCs w:val="24"/>
            <w:lang w:val="es-ES" w:eastAsia="es-ES"/>
          </w:rPr>
          <w:t>eli8509@nauta.cu</w:t>
        </w:r>
      </w:hyperlink>
      <w:r w:rsidR="003F48C1" w:rsidRPr="00D61EB9">
        <w:rPr>
          <w:rFonts w:ascii="Times New Roman" w:eastAsia="Arial" w:hAnsi="Times New Roman" w:cs="Times New Roman"/>
          <w:sz w:val="24"/>
          <w:szCs w:val="24"/>
          <w:lang w:val="es-ES" w:eastAsia="es-ES"/>
        </w:rPr>
        <w:t xml:space="preserve"> </w:t>
      </w:r>
    </w:p>
    <w:p w14:paraId="11BE2EA8" w14:textId="78497957" w:rsidR="00514904" w:rsidRDefault="00D61EB9" w:rsidP="0001079E">
      <w:pPr>
        <w:spacing w:after="0" w:line="240" w:lineRule="auto"/>
        <w:rPr>
          <w:rFonts w:ascii="Times New Roman" w:eastAsia="Arial" w:hAnsi="Times New Roman" w:cs="Times New Roman"/>
          <w:sz w:val="24"/>
          <w:szCs w:val="24"/>
          <w:lang w:val="es-ES" w:eastAsia="es-ES"/>
        </w:rPr>
      </w:pPr>
      <w:r w:rsidRPr="00D61EB9">
        <w:rPr>
          <w:rFonts w:ascii="Times New Roman" w:eastAsia="Arial" w:hAnsi="Times New Roman" w:cs="Times New Roman"/>
          <w:i/>
          <w:iCs/>
          <w:sz w:val="24"/>
          <w:szCs w:val="24"/>
          <w:lang w:val="es-ES" w:eastAsia="es-ES"/>
        </w:rPr>
        <w:t xml:space="preserve">Código </w:t>
      </w:r>
      <w:proofErr w:type="spellStart"/>
      <w:r w:rsidRPr="00D61EB9">
        <w:rPr>
          <w:rFonts w:ascii="Times New Roman" w:eastAsia="Arial" w:hAnsi="Times New Roman" w:cs="Times New Roman"/>
          <w:i/>
          <w:iCs/>
          <w:sz w:val="24"/>
          <w:szCs w:val="24"/>
          <w:lang w:val="es-ES" w:eastAsia="es-ES"/>
        </w:rPr>
        <w:t>Orcid</w:t>
      </w:r>
      <w:proofErr w:type="spellEnd"/>
      <w:r w:rsidR="00514904" w:rsidRPr="00D61EB9">
        <w:rPr>
          <w:rFonts w:ascii="Times New Roman" w:eastAsia="Arial" w:hAnsi="Times New Roman" w:cs="Times New Roman"/>
          <w:sz w:val="24"/>
          <w:szCs w:val="24"/>
          <w:lang w:val="es-ES" w:eastAsia="es-ES"/>
        </w:rPr>
        <w:t xml:space="preserve">: </w:t>
      </w:r>
      <w:hyperlink r:id="rId13" w:history="1">
        <w:r w:rsidR="00B17ED2" w:rsidRPr="00D61EB9">
          <w:rPr>
            <w:rStyle w:val="Hipervnculo"/>
            <w:rFonts w:ascii="Times New Roman" w:eastAsia="Arial" w:hAnsi="Times New Roman" w:cs="Times New Roman"/>
            <w:sz w:val="24"/>
            <w:szCs w:val="24"/>
            <w:lang w:val="es-ES" w:eastAsia="es-ES"/>
          </w:rPr>
          <w:t>https://orcid.org/0009-0005-0582-6199</w:t>
        </w:r>
      </w:hyperlink>
      <w:r w:rsidR="00B17ED2" w:rsidRPr="00D61EB9">
        <w:rPr>
          <w:rFonts w:ascii="Times New Roman" w:eastAsia="Arial" w:hAnsi="Times New Roman" w:cs="Times New Roman"/>
          <w:sz w:val="24"/>
          <w:szCs w:val="24"/>
          <w:lang w:val="es-ES" w:eastAsia="es-ES"/>
        </w:rPr>
        <w:t xml:space="preserve"> </w:t>
      </w:r>
    </w:p>
    <w:p w14:paraId="35C0FCC9" w14:textId="0BB20B64" w:rsidR="0001079E" w:rsidRDefault="0001079E" w:rsidP="0001079E">
      <w:pPr>
        <w:spacing w:after="0" w:line="240" w:lineRule="auto"/>
        <w:jc w:val="both"/>
        <w:rPr>
          <w:rFonts w:ascii="Times New Roman" w:hAnsi="Times New Roman" w:cs="Times New Roman"/>
          <w:sz w:val="24"/>
          <w:szCs w:val="24"/>
          <w:lang w:val="es-ES"/>
        </w:rPr>
      </w:pPr>
      <w:bookmarkStart w:id="0" w:name="_Hlk155458314"/>
      <w:r w:rsidRPr="00D61EB9">
        <w:rPr>
          <w:rFonts w:ascii="Times New Roman" w:hAnsi="Times New Roman" w:cs="Times New Roman"/>
          <w:sz w:val="24"/>
          <w:szCs w:val="24"/>
          <w:lang w:val="es-ES"/>
        </w:rPr>
        <w:t>Departamento Educación Primaria, Facultad de Educación Infantil, Universidad de Ciencias Pedagógica Enrique José Varona. Cuba.</w:t>
      </w:r>
      <w:bookmarkEnd w:id="0"/>
    </w:p>
    <w:p w14:paraId="486BAF41" w14:textId="77777777" w:rsidR="0001079E" w:rsidRPr="0001079E" w:rsidRDefault="0001079E" w:rsidP="0001079E">
      <w:pPr>
        <w:spacing w:after="0" w:line="240" w:lineRule="auto"/>
        <w:jc w:val="both"/>
        <w:rPr>
          <w:rFonts w:ascii="Times New Roman" w:hAnsi="Times New Roman" w:cs="Times New Roman"/>
          <w:sz w:val="24"/>
          <w:szCs w:val="24"/>
          <w:lang w:val="es-ES"/>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9923E0" w:rsidRPr="00737A4E" w14:paraId="026CADC8" w14:textId="77777777" w:rsidTr="00CB31EC">
        <w:trPr>
          <w:trHeight w:val="176"/>
        </w:trPr>
        <w:tc>
          <w:tcPr>
            <w:tcW w:w="2942" w:type="dxa"/>
            <w:shd w:val="clear" w:color="auto" w:fill="00B0F0"/>
          </w:tcPr>
          <w:p w14:paraId="70A19737" w14:textId="77777777" w:rsidR="009923E0" w:rsidRPr="009923E0" w:rsidRDefault="009923E0" w:rsidP="00CB31EC">
            <w:pPr>
              <w:widowControl w:val="0"/>
              <w:spacing w:after="120" w:line="360" w:lineRule="auto"/>
              <w:jc w:val="center"/>
              <w:rPr>
                <w:rFonts w:ascii="Times New Roman" w:hAnsi="Times New Roman" w:cs="Times New Roman"/>
                <w:b/>
                <w:sz w:val="24"/>
                <w:szCs w:val="24"/>
              </w:rPr>
            </w:pPr>
            <w:bookmarkStart w:id="1" w:name="_Hlk110468426"/>
            <w:proofErr w:type="spellStart"/>
            <w:r w:rsidRPr="009923E0">
              <w:rPr>
                <w:rFonts w:ascii="Times New Roman" w:hAnsi="Times New Roman" w:cs="Times New Roman"/>
                <w:b/>
                <w:sz w:val="24"/>
                <w:szCs w:val="24"/>
              </w:rPr>
              <w:t>Recibido</w:t>
            </w:r>
            <w:proofErr w:type="spellEnd"/>
          </w:p>
        </w:tc>
        <w:tc>
          <w:tcPr>
            <w:tcW w:w="2943" w:type="dxa"/>
            <w:shd w:val="clear" w:color="auto" w:fill="00B0F0"/>
          </w:tcPr>
          <w:p w14:paraId="02331E95" w14:textId="77777777" w:rsidR="009923E0" w:rsidRPr="009923E0" w:rsidRDefault="009923E0" w:rsidP="00CB31EC">
            <w:pPr>
              <w:widowControl w:val="0"/>
              <w:spacing w:after="120" w:line="360" w:lineRule="auto"/>
              <w:jc w:val="center"/>
              <w:rPr>
                <w:rFonts w:ascii="Times New Roman" w:hAnsi="Times New Roman" w:cs="Times New Roman"/>
                <w:b/>
                <w:sz w:val="24"/>
                <w:szCs w:val="24"/>
              </w:rPr>
            </w:pPr>
            <w:proofErr w:type="spellStart"/>
            <w:r w:rsidRPr="009923E0">
              <w:rPr>
                <w:rFonts w:ascii="Times New Roman" w:hAnsi="Times New Roman" w:cs="Times New Roman"/>
                <w:b/>
                <w:sz w:val="24"/>
                <w:szCs w:val="24"/>
              </w:rPr>
              <w:t>Aprobado</w:t>
            </w:r>
            <w:proofErr w:type="spellEnd"/>
          </w:p>
        </w:tc>
        <w:tc>
          <w:tcPr>
            <w:tcW w:w="2943" w:type="dxa"/>
            <w:shd w:val="clear" w:color="auto" w:fill="00B0F0"/>
          </w:tcPr>
          <w:p w14:paraId="7E28E882" w14:textId="77777777" w:rsidR="009923E0" w:rsidRPr="009923E0" w:rsidRDefault="009923E0" w:rsidP="00CB31EC">
            <w:pPr>
              <w:widowControl w:val="0"/>
              <w:spacing w:after="120" w:line="360" w:lineRule="auto"/>
              <w:jc w:val="center"/>
              <w:rPr>
                <w:rFonts w:ascii="Times New Roman" w:hAnsi="Times New Roman" w:cs="Times New Roman"/>
                <w:b/>
                <w:sz w:val="24"/>
                <w:szCs w:val="24"/>
              </w:rPr>
            </w:pPr>
            <w:proofErr w:type="spellStart"/>
            <w:r w:rsidRPr="009923E0">
              <w:rPr>
                <w:rFonts w:ascii="Times New Roman" w:hAnsi="Times New Roman" w:cs="Times New Roman"/>
                <w:b/>
                <w:sz w:val="24"/>
                <w:szCs w:val="24"/>
              </w:rPr>
              <w:t>Publicado</w:t>
            </w:r>
            <w:proofErr w:type="spellEnd"/>
          </w:p>
        </w:tc>
      </w:tr>
      <w:tr w:rsidR="009923E0" w:rsidRPr="00737A4E" w14:paraId="5230F29C" w14:textId="77777777" w:rsidTr="00CB31EC">
        <w:tc>
          <w:tcPr>
            <w:tcW w:w="2942" w:type="dxa"/>
          </w:tcPr>
          <w:p w14:paraId="1E538117" w14:textId="77777777" w:rsidR="009923E0" w:rsidRPr="009923E0" w:rsidRDefault="009923E0" w:rsidP="00CB31EC">
            <w:pPr>
              <w:widowControl w:val="0"/>
              <w:spacing w:after="120" w:line="360" w:lineRule="auto"/>
              <w:jc w:val="center"/>
              <w:rPr>
                <w:rFonts w:ascii="Times New Roman" w:hAnsi="Times New Roman" w:cs="Times New Roman"/>
                <w:sz w:val="24"/>
                <w:szCs w:val="24"/>
              </w:rPr>
            </w:pPr>
            <w:r w:rsidRPr="009923E0">
              <w:rPr>
                <w:rFonts w:ascii="Times New Roman" w:hAnsi="Times New Roman" w:cs="Times New Roman"/>
                <w:sz w:val="24"/>
                <w:szCs w:val="24"/>
              </w:rPr>
              <w:t xml:space="preserve">12 de </w:t>
            </w:r>
            <w:proofErr w:type="spellStart"/>
            <w:r w:rsidRPr="009923E0">
              <w:rPr>
                <w:rFonts w:ascii="Times New Roman" w:hAnsi="Times New Roman" w:cs="Times New Roman"/>
                <w:sz w:val="24"/>
                <w:szCs w:val="24"/>
              </w:rPr>
              <w:t>junio</w:t>
            </w:r>
            <w:proofErr w:type="spellEnd"/>
            <w:r w:rsidRPr="009923E0">
              <w:rPr>
                <w:rFonts w:ascii="Times New Roman" w:hAnsi="Times New Roman" w:cs="Times New Roman"/>
                <w:sz w:val="24"/>
                <w:szCs w:val="24"/>
              </w:rPr>
              <w:t xml:space="preserve"> de 2024</w:t>
            </w:r>
          </w:p>
        </w:tc>
        <w:tc>
          <w:tcPr>
            <w:tcW w:w="2943" w:type="dxa"/>
          </w:tcPr>
          <w:p w14:paraId="048C0203" w14:textId="77777777" w:rsidR="009923E0" w:rsidRPr="009923E0" w:rsidRDefault="009923E0" w:rsidP="00CB31EC">
            <w:pPr>
              <w:widowControl w:val="0"/>
              <w:spacing w:after="120" w:line="360" w:lineRule="auto"/>
              <w:jc w:val="center"/>
              <w:rPr>
                <w:rFonts w:ascii="Times New Roman" w:hAnsi="Times New Roman" w:cs="Times New Roman"/>
                <w:sz w:val="24"/>
                <w:szCs w:val="24"/>
              </w:rPr>
            </w:pPr>
            <w:r w:rsidRPr="009923E0">
              <w:rPr>
                <w:rFonts w:ascii="Times New Roman" w:hAnsi="Times New Roman" w:cs="Times New Roman"/>
                <w:sz w:val="24"/>
                <w:szCs w:val="24"/>
              </w:rPr>
              <w:t xml:space="preserve">23 de </w:t>
            </w:r>
            <w:proofErr w:type="spellStart"/>
            <w:r w:rsidRPr="009923E0">
              <w:rPr>
                <w:rFonts w:ascii="Times New Roman" w:hAnsi="Times New Roman" w:cs="Times New Roman"/>
                <w:sz w:val="24"/>
                <w:szCs w:val="24"/>
              </w:rPr>
              <w:t>agosto</w:t>
            </w:r>
            <w:proofErr w:type="spellEnd"/>
            <w:r w:rsidRPr="009923E0">
              <w:rPr>
                <w:rFonts w:ascii="Times New Roman" w:hAnsi="Times New Roman" w:cs="Times New Roman"/>
                <w:sz w:val="24"/>
                <w:szCs w:val="24"/>
              </w:rPr>
              <w:t xml:space="preserve"> de 2024</w:t>
            </w:r>
          </w:p>
        </w:tc>
        <w:tc>
          <w:tcPr>
            <w:tcW w:w="2943" w:type="dxa"/>
          </w:tcPr>
          <w:p w14:paraId="0A35EF7B" w14:textId="77777777" w:rsidR="009923E0" w:rsidRPr="009923E0" w:rsidRDefault="009923E0" w:rsidP="00CB31EC">
            <w:pPr>
              <w:widowControl w:val="0"/>
              <w:spacing w:after="120" w:line="360" w:lineRule="auto"/>
              <w:jc w:val="center"/>
              <w:rPr>
                <w:rFonts w:ascii="Times New Roman" w:hAnsi="Times New Roman" w:cs="Times New Roman"/>
                <w:sz w:val="24"/>
                <w:szCs w:val="24"/>
              </w:rPr>
            </w:pPr>
            <w:r w:rsidRPr="009923E0">
              <w:rPr>
                <w:rFonts w:ascii="Times New Roman" w:hAnsi="Times New Roman" w:cs="Times New Roman"/>
                <w:sz w:val="24"/>
                <w:szCs w:val="24"/>
              </w:rPr>
              <w:t xml:space="preserve">10 de </w:t>
            </w:r>
            <w:proofErr w:type="spellStart"/>
            <w:r w:rsidRPr="009923E0">
              <w:rPr>
                <w:rFonts w:ascii="Times New Roman" w:hAnsi="Times New Roman" w:cs="Times New Roman"/>
                <w:sz w:val="24"/>
                <w:szCs w:val="24"/>
              </w:rPr>
              <w:t>septiembre</w:t>
            </w:r>
            <w:proofErr w:type="spellEnd"/>
            <w:r w:rsidRPr="009923E0">
              <w:rPr>
                <w:rFonts w:ascii="Times New Roman" w:hAnsi="Times New Roman" w:cs="Times New Roman"/>
                <w:sz w:val="24"/>
                <w:szCs w:val="24"/>
              </w:rPr>
              <w:t xml:space="preserve"> de 2024</w:t>
            </w:r>
          </w:p>
        </w:tc>
      </w:tr>
    </w:tbl>
    <w:bookmarkEnd w:id="1"/>
    <w:p w14:paraId="13C71E51" w14:textId="78F7A234" w:rsidR="00504199" w:rsidRPr="00D61EB9" w:rsidRDefault="00504199" w:rsidP="00D61EB9">
      <w:pPr>
        <w:spacing w:line="360" w:lineRule="auto"/>
        <w:rPr>
          <w:rFonts w:ascii="Times New Roman" w:hAnsi="Times New Roman" w:cs="Times New Roman"/>
          <w:sz w:val="24"/>
          <w:szCs w:val="24"/>
          <w:lang w:val="es-ES"/>
        </w:rPr>
      </w:pPr>
      <w:r w:rsidRPr="00D61EB9">
        <w:rPr>
          <w:rFonts w:ascii="Times New Roman" w:hAnsi="Times New Roman" w:cs="Times New Roman"/>
          <w:b/>
          <w:bCs/>
          <w:sz w:val="24"/>
          <w:szCs w:val="24"/>
          <w:lang w:val="es-ES"/>
        </w:rPr>
        <w:t>RESUMEN</w:t>
      </w:r>
      <w:r w:rsidRPr="00D61EB9">
        <w:rPr>
          <w:rFonts w:ascii="Times New Roman" w:hAnsi="Times New Roman" w:cs="Times New Roman"/>
          <w:sz w:val="24"/>
          <w:szCs w:val="24"/>
          <w:lang w:val="es-ES"/>
        </w:rPr>
        <w:t xml:space="preserve"> </w:t>
      </w:r>
    </w:p>
    <w:p w14:paraId="574D7112" w14:textId="209AC5FA" w:rsidR="00C552E7" w:rsidRPr="00D61EB9" w:rsidRDefault="00BB79E4"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La inclusión socioeducativa constituye uno de los retos pedagógicos del sig</w:t>
      </w:r>
      <w:r w:rsidR="00314305">
        <w:rPr>
          <w:rFonts w:ascii="Times New Roman" w:hAnsi="Times New Roman" w:cs="Times New Roman"/>
          <w:sz w:val="24"/>
          <w:szCs w:val="24"/>
          <w:lang w:val="es-ES"/>
        </w:rPr>
        <w:t>lo XXI. A</w:t>
      </w:r>
      <w:r w:rsidRPr="00D61EB9">
        <w:rPr>
          <w:rFonts w:ascii="Times New Roman" w:hAnsi="Times New Roman" w:cs="Times New Roman"/>
          <w:sz w:val="24"/>
          <w:szCs w:val="24"/>
          <w:lang w:val="es-ES"/>
        </w:rPr>
        <w:t xml:space="preserve">sumirlo en el contexto del aula requiere, entre otros aspectos, recursos didácticos que permitan desde la </w:t>
      </w:r>
      <w:r w:rsidRPr="00D61EB9">
        <w:rPr>
          <w:rFonts w:ascii="Times New Roman" w:hAnsi="Times New Roman" w:cs="Times New Roman"/>
          <w:sz w:val="24"/>
          <w:szCs w:val="24"/>
          <w:lang w:val="es-ES"/>
        </w:rPr>
        <w:lastRenderedPageBreak/>
        <w:t>organización del proceso enseñanza aprendizaje favorecer la participación, la igualdad de oportunidades y la equidad de todos los educandos en un ambiente de cooperación</w:t>
      </w:r>
      <w:r w:rsidR="00314305">
        <w:rPr>
          <w:rFonts w:ascii="Times New Roman" w:hAnsi="Times New Roman" w:cs="Times New Roman"/>
          <w:sz w:val="24"/>
          <w:szCs w:val="24"/>
          <w:lang w:val="es-ES"/>
        </w:rPr>
        <w:t>. Por lo tanto, es necesario</w:t>
      </w:r>
      <w:r w:rsidR="00FE2214" w:rsidRPr="00D61EB9">
        <w:rPr>
          <w:rFonts w:ascii="Times New Roman" w:hAnsi="Times New Roman" w:cs="Times New Roman"/>
          <w:sz w:val="24"/>
          <w:szCs w:val="24"/>
          <w:lang w:val="es-ES"/>
        </w:rPr>
        <w:t xml:space="preserve"> </w:t>
      </w:r>
      <w:r w:rsidR="00314305">
        <w:rPr>
          <w:rFonts w:ascii="Times New Roman" w:hAnsi="Times New Roman" w:cs="Times New Roman"/>
          <w:sz w:val="24"/>
          <w:szCs w:val="24"/>
          <w:lang w:val="es-ES"/>
        </w:rPr>
        <w:t xml:space="preserve">contar con </w:t>
      </w:r>
      <w:r w:rsidR="00FE2214" w:rsidRPr="00D61EB9">
        <w:rPr>
          <w:rFonts w:ascii="Times New Roman" w:hAnsi="Times New Roman" w:cs="Times New Roman"/>
          <w:sz w:val="24"/>
          <w:szCs w:val="24"/>
          <w:lang w:val="es-ES"/>
        </w:rPr>
        <w:t>maestro</w:t>
      </w:r>
      <w:r w:rsidR="00314305">
        <w:rPr>
          <w:rFonts w:ascii="Times New Roman" w:hAnsi="Times New Roman" w:cs="Times New Roman"/>
          <w:sz w:val="24"/>
          <w:szCs w:val="24"/>
          <w:lang w:val="es-ES"/>
        </w:rPr>
        <w:t>s</w:t>
      </w:r>
      <w:r w:rsidR="00FE2214" w:rsidRPr="00D61EB9">
        <w:rPr>
          <w:rFonts w:ascii="Times New Roman" w:hAnsi="Times New Roman" w:cs="Times New Roman"/>
          <w:sz w:val="24"/>
          <w:szCs w:val="24"/>
          <w:lang w:val="es-ES"/>
        </w:rPr>
        <w:t xml:space="preserve"> primario</w:t>
      </w:r>
      <w:r w:rsidR="00314305">
        <w:rPr>
          <w:rFonts w:ascii="Times New Roman" w:hAnsi="Times New Roman" w:cs="Times New Roman"/>
          <w:sz w:val="24"/>
          <w:szCs w:val="24"/>
          <w:lang w:val="es-ES"/>
        </w:rPr>
        <w:t>s</w:t>
      </w:r>
      <w:r w:rsidR="00FE2214" w:rsidRPr="00D61EB9">
        <w:rPr>
          <w:rFonts w:ascii="Times New Roman" w:hAnsi="Times New Roman" w:cs="Times New Roman"/>
          <w:sz w:val="24"/>
          <w:szCs w:val="24"/>
          <w:lang w:val="es-ES"/>
        </w:rPr>
        <w:t xml:space="preserve"> altamente preparado</w:t>
      </w:r>
      <w:r w:rsidR="00314305">
        <w:rPr>
          <w:rFonts w:ascii="Times New Roman" w:hAnsi="Times New Roman" w:cs="Times New Roman"/>
          <w:sz w:val="24"/>
          <w:szCs w:val="24"/>
          <w:lang w:val="es-ES"/>
        </w:rPr>
        <w:t>s</w:t>
      </w:r>
      <w:r w:rsidR="00FE2214" w:rsidRPr="00D61EB9">
        <w:rPr>
          <w:rFonts w:ascii="Times New Roman" w:hAnsi="Times New Roman" w:cs="Times New Roman"/>
          <w:sz w:val="24"/>
          <w:szCs w:val="24"/>
          <w:lang w:val="es-ES"/>
        </w:rPr>
        <w:t xml:space="preserve"> para afrontar este reto</w:t>
      </w:r>
      <w:r w:rsidRPr="00D61EB9">
        <w:rPr>
          <w:rFonts w:ascii="Times New Roman" w:hAnsi="Times New Roman" w:cs="Times New Roman"/>
          <w:sz w:val="24"/>
          <w:szCs w:val="24"/>
          <w:lang w:val="es-ES"/>
        </w:rPr>
        <w:t xml:space="preserve">. </w:t>
      </w:r>
      <w:r w:rsidR="00C552E7" w:rsidRPr="00D61EB9">
        <w:rPr>
          <w:rFonts w:ascii="Times New Roman" w:hAnsi="Times New Roman" w:cs="Times New Roman"/>
          <w:sz w:val="24"/>
          <w:szCs w:val="24"/>
          <w:lang w:val="es-ES"/>
        </w:rPr>
        <w:t>El estudio realizado presenta una estrategia metodológica dirigida a la preparación del maestro primario para el empleo del aprendizaje cooperativo como método de inclusión socioeducativa en el contexto del aula</w:t>
      </w:r>
      <w:r w:rsidR="008F73BC">
        <w:rPr>
          <w:rFonts w:ascii="Times New Roman" w:hAnsi="Times New Roman" w:cs="Times New Roman"/>
          <w:sz w:val="24"/>
          <w:szCs w:val="24"/>
          <w:lang w:val="es-ES"/>
        </w:rPr>
        <w:t xml:space="preserve">, pues estos </w:t>
      </w:r>
      <w:r w:rsidR="00C552E7" w:rsidRPr="00D61EB9">
        <w:rPr>
          <w:rFonts w:ascii="Times New Roman" w:hAnsi="Times New Roman" w:cs="Times New Roman"/>
          <w:sz w:val="24"/>
          <w:szCs w:val="24"/>
          <w:lang w:val="es-ES"/>
        </w:rPr>
        <w:t>poseen poca percepci</w:t>
      </w:r>
      <w:r w:rsidR="005A52BF">
        <w:rPr>
          <w:rFonts w:ascii="Times New Roman" w:hAnsi="Times New Roman" w:cs="Times New Roman"/>
          <w:sz w:val="24"/>
          <w:szCs w:val="24"/>
          <w:lang w:val="es-ES"/>
        </w:rPr>
        <w:t>ón en torno a la envergadura de este</w:t>
      </w:r>
      <w:r w:rsidR="00C552E7" w:rsidRPr="00D61EB9">
        <w:rPr>
          <w:rFonts w:ascii="Times New Roman" w:hAnsi="Times New Roman" w:cs="Times New Roman"/>
          <w:sz w:val="24"/>
          <w:szCs w:val="24"/>
          <w:lang w:val="es-ES"/>
        </w:rPr>
        <w:t xml:space="preserve"> proceso y de las particularidades del aprendizaje cooperativo, </w:t>
      </w:r>
      <w:r w:rsidR="00314305">
        <w:rPr>
          <w:rFonts w:ascii="Times New Roman" w:hAnsi="Times New Roman" w:cs="Times New Roman"/>
          <w:sz w:val="24"/>
          <w:szCs w:val="24"/>
          <w:lang w:val="es-ES"/>
        </w:rPr>
        <w:t xml:space="preserve">ya que les resulta difícil emplear técnicas y planificar situaciones </w:t>
      </w:r>
      <w:r w:rsidR="00314305" w:rsidRPr="00D61EB9">
        <w:rPr>
          <w:rFonts w:ascii="Times New Roman" w:hAnsi="Times New Roman" w:cs="Times New Roman"/>
          <w:sz w:val="24"/>
          <w:szCs w:val="24"/>
          <w:lang w:val="es-ES"/>
        </w:rPr>
        <w:t>cooperativas</w:t>
      </w:r>
      <w:r w:rsidR="00C552E7" w:rsidRPr="00D61EB9">
        <w:rPr>
          <w:rFonts w:ascii="Times New Roman" w:hAnsi="Times New Roman" w:cs="Times New Roman"/>
          <w:sz w:val="24"/>
          <w:szCs w:val="24"/>
          <w:lang w:val="es-ES"/>
        </w:rPr>
        <w:t xml:space="preserve"> durante la clase. </w:t>
      </w:r>
      <w:r w:rsidR="00182AC4">
        <w:rPr>
          <w:rFonts w:ascii="Times New Roman" w:hAnsi="Times New Roman" w:cs="Times New Roman"/>
          <w:sz w:val="24"/>
          <w:szCs w:val="24"/>
          <w:lang w:val="es-ES"/>
        </w:rPr>
        <w:t xml:space="preserve">Los principales cambios, luego de la aplicación de la propuesta, </w:t>
      </w:r>
      <w:r w:rsidR="00C552E7" w:rsidRPr="00D61EB9">
        <w:rPr>
          <w:rFonts w:ascii="Times New Roman" w:hAnsi="Times New Roman" w:cs="Times New Roman"/>
          <w:sz w:val="24"/>
          <w:szCs w:val="24"/>
          <w:lang w:val="es-ES"/>
        </w:rPr>
        <w:t>radicaron en mayor comprensión del valo</w:t>
      </w:r>
      <w:r w:rsidR="00182AC4">
        <w:rPr>
          <w:rFonts w:ascii="Times New Roman" w:hAnsi="Times New Roman" w:cs="Times New Roman"/>
          <w:sz w:val="24"/>
          <w:szCs w:val="24"/>
          <w:lang w:val="es-ES"/>
        </w:rPr>
        <w:t>r del aprendizaje cooperativo co</w:t>
      </w:r>
      <w:r w:rsidR="00C552E7" w:rsidRPr="00D61EB9">
        <w:rPr>
          <w:rFonts w:ascii="Times New Roman" w:hAnsi="Times New Roman" w:cs="Times New Roman"/>
          <w:sz w:val="24"/>
          <w:szCs w:val="24"/>
          <w:lang w:val="es-ES"/>
        </w:rPr>
        <w:t xml:space="preserve">mo método para el proceso de inclusión socioeducativa y la estimulación de la socialización a partir de la planificación de situaciones de aprendizaje cooperado. </w:t>
      </w:r>
    </w:p>
    <w:p w14:paraId="36437EFA" w14:textId="3AB395E0" w:rsidR="00504199" w:rsidRPr="00D61EB9" w:rsidRDefault="00504199" w:rsidP="00D61EB9">
      <w:pPr>
        <w:spacing w:line="360" w:lineRule="auto"/>
        <w:jc w:val="both"/>
        <w:rPr>
          <w:rFonts w:ascii="Times New Roman" w:eastAsia="Arial" w:hAnsi="Times New Roman" w:cs="Times New Roman"/>
          <w:bCs/>
          <w:sz w:val="24"/>
          <w:szCs w:val="24"/>
          <w:lang w:val="es-ES" w:eastAsia="es-ES"/>
        </w:rPr>
      </w:pPr>
      <w:r w:rsidRPr="00D61EB9">
        <w:rPr>
          <w:rFonts w:ascii="Times New Roman" w:eastAsia="Arial" w:hAnsi="Times New Roman" w:cs="Times New Roman"/>
          <w:bCs/>
          <w:i/>
          <w:sz w:val="24"/>
          <w:szCs w:val="24"/>
          <w:lang w:val="es-ES" w:eastAsia="es-ES"/>
        </w:rPr>
        <w:t>Palabras clave</w:t>
      </w:r>
      <w:r w:rsidR="001D0A92" w:rsidRPr="00D61EB9">
        <w:rPr>
          <w:rFonts w:ascii="Times New Roman" w:eastAsia="Arial" w:hAnsi="Times New Roman" w:cs="Times New Roman"/>
          <w:bCs/>
          <w:i/>
          <w:sz w:val="24"/>
          <w:szCs w:val="24"/>
          <w:lang w:val="es-ES" w:eastAsia="es-ES"/>
        </w:rPr>
        <w:t>:</w:t>
      </w:r>
      <w:r w:rsidRPr="00D61EB9">
        <w:rPr>
          <w:rFonts w:ascii="Times New Roman" w:eastAsia="Arial" w:hAnsi="Times New Roman" w:cs="Times New Roman"/>
          <w:bCs/>
          <w:i/>
          <w:sz w:val="24"/>
          <w:szCs w:val="24"/>
          <w:lang w:val="es-ES" w:eastAsia="es-ES"/>
        </w:rPr>
        <w:t xml:space="preserve"> </w:t>
      </w:r>
      <w:r w:rsidR="00BB79E4" w:rsidRPr="00D61EB9">
        <w:rPr>
          <w:rFonts w:ascii="Times New Roman" w:eastAsia="Arial" w:hAnsi="Times New Roman" w:cs="Times New Roman"/>
          <w:bCs/>
          <w:sz w:val="24"/>
          <w:szCs w:val="24"/>
          <w:lang w:val="es-ES" w:eastAsia="es-ES"/>
        </w:rPr>
        <w:t>e</w:t>
      </w:r>
      <w:r w:rsidR="00C552E7" w:rsidRPr="00D61EB9">
        <w:rPr>
          <w:rFonts w:ascii="Times New Roman" w:eastAsia="Arial" w:hAnsi="Times New Roman" w:cs="Times New Roman"/>
          <w:bCs/>
          <w:sz w:val="24"/>
          <w:szCs w:val="24"/>
          <w:lang w:val="es-ES" w:eastAsia="es-ES"/>
        </w:rPr>
        <w:t>strategia metodológica, maestro primario, aprendizaje cooperativo, inclusión socioeducativa.</w:t>
      </w:r>
    </w:p>
    <w:p w14:paraId="29E0F62C" w14:textId="7298C341" w:rsidR="00D94E16" w:rsidRPr="00D61EB9" w:rsidRDefault="00D94E16" w:rsidP="00D61EB9">
      <w:pPr>
        <w:spacing w:after="0" w:line="360" w:lineRule="auto"/>
        <w:ind w:right="-283"/>
        <w:jc w:val="both"/>
        <w:rPr>
          <w:rFonts w:ascii="Times New Roman" w:hAnsi="Times New Roman" w:cs="Times New Roman"/>
          <w:sz w:val="24"/>
          <w:szCs w:val="24"/>
        </w:rPr>
      </w:pPr>
      <w:r w:rsidRPr="00D61EB9">
        <w:rPr>
          <w:rFonts w:ascii="Times New Roman" w:eastAsia="Arial" w:hAnsi="Times New Roman" w:cs="Times New Roman"/>
          <w:b/>
          <w:sz w:val="24"/>
          <w:szCs w:val="24"/>
          <w:lang w:eastAsia="es-ES"/>
        </w:rPr>
        <w:t>ABSTRACT</w:t>
      </w:r>
      <w:r w:rsidR="00267811" w:rsidRPr="00D61EB9">
        <w:rPr>
          <w:rFonts w:ascii="Times New Roman" w:eastAsia="Arial" w:hAnsi="Times New Roman" w:cs="Times New Roman"/>
          <w:b/>
          <w:sz w:val="24"/>
          <w:szCs w:val="24"/>
          <w:lang w:eastAsia="es-ES"/>
        </w:rPr>
        <w:t xml:space="preserve"> </w:t>
      </w:r>
    </w:p>
    <w:p w14:paraId="1094B174" w14:textId="77777777" w:rsidR="000C5059" w:rsidRPr="000C5059" w:rsidRDefault="000C5059" w:rsidP="000C5059">
      <w:pPr>
        <w:spacing w:after="200" w:line="360" w:lineRule="auto"/>
        <w:jc w:val="both"/>
        <w:rPr>
          <w:rFonts w:ascii="Times New Roman" w:eastAsia="Arial" w:hAnsi="Times New Roman" w:cs="Times New Roman"/>
          <w:bCs/>
          <w:sz w:val="24"/>
          <w:szCs w:val="24"/>
          <w:lang w:eastAsia="es-ES"/>
        </w:rPr>
      </w:pPr>
      <w:r w:rsidRPr="000C5059">
        <w:rPr>
          <w:rFonts w:ascii="Times New Roman" w:eastAsia="Arial" w:hAnsi="Times New Roman" w:cs="Times New Roman"/>
          <w:bCs/>
          <w:sz w:val="24"/>
          <w:szCs w:val="24"/>
          <w:lang w:eastAsia="es-ES"/>
        </w:rPr>
        <w:t xml:space="preserve">Socio-educational inclusion constitutes one of the pedagogical challenges of the 21st century. Assuming it in the context of the classroom requires, among other aspects, didactic resources that allow, from the organization of the teaching-learning process, to favor the participation, equal opportunities and equity of all students in an environment of cooperation. Therefore, it is necessary to have highly prepared primary teachers to face this challenge. The study carried out presents a methodological strategy aimed at preparing primary teachers for the use of cooperative learning as a method of socio-educational inclusion in the classroom context, since they have little perception of the magnitude of this process and the particularities of learning. cooperative, since it is difficult for them to use techniques and plan cooperative situations during class. The main changes, after the application of the proposal, lay in a greater understanding of the value of </w:t>
      </w:r>
      <w:r w:rsidRPr="000C5059">
        <w:rPr>
          <w:rFonts w:ascii="Times New Roman" w:eastAsia="Arial" w:hAnsi="Times New Roman" w:cs="Times New Roman"/>
          <w:bCs/>
          <w:sz w:val="24"/>
          <w:szCs w:val="24"/>
          <w:lang w:eastAsia="es-ES"/>
        </w:rPr>
        <w:lastRenderedPageBreak/>
        <w:t>cooperative learning as a method for the process of socio-educational inclusion and the stimulation of socialization from the planning of cooperative learning situations.</w:t>
      </w:r>
    </w:p>
    <w:p w14:paraId="3650B4DA" w14:textId="7B5DDE47" w:rsidR="00D94E16" w:rsidRPr="00D61EB9" w:rsidRDefault="00D94E16" w:rsidP="00D61EB9">
      <w:pPr>
        <w:spacing w:after="200" w:line="360" w:lineRule="auto"/>
        <w:rPr>
          <w:rFonts w:ascii="Times New Roman" w:eastAsia="Calibri" w:hAnsi="Times New Roman" w:cs="Times New Roman"/>
          <w:sz w:val="24"/>
          <w:szCs w:val="24"/>
          <w:lang w:eastAsia="es-ES"/>
        </w:rPr>
      </w:pPr>
      <w:r w:rsidRPr="00D61EB9">
        <w:rPr>
          <w:rFonts w:ascii="Times New Roman" w:eastAsia="Arial" w:hAnsi="Times New Roman" w:cs="Times New Roman"/>
          <w:bCs/>
          <w:i/>
          <w:sz w:val="24"/>
          <w:szCs w:val="24"/>
          <w:lang w:eastAsia="es-ES"/>
        </w:rPr>
        <w:t>Keywords</w:t>
      </w:r>
      <w:r w:rsidR="001D0A92" w:rsidRPr="00D61EB9">
        <w:rPr>
          <w:rFonts w:ascii="Times New Roman" w:eastAsia="Arial" w:hAnsi="Times New Roman" w:cs="Times New Roman"/>
          <w:bCs/>
          <w:i/>
          <w:sz w:val="24"/>
          <w:szCs w:val="24"/>
          <w:lang w:eastAsia="es-ES"/>
        </w:rPr>
        <w:t>:</w:t>
      </w:r>
      <w:r w:rsidR="00C94801" w:rsidRPr="00D61EB9">
        <w:rPr>
          <w:rFonts w:ascii="Times New Roman" w:eastAsia="Arial" w:hAnsi="Times New Roman" w:cs="Times New Roman"/>
          <w:bCs/>
          <w:sz w:val="24"/>
          <w:szCs w:val="24"/>
          <w:lang w:eastAsia="es-ES"/>
        </w:rPr>
        <w:t xml:space="preserve"> </w:t>
      </w:r>
      <w:r w:rsidR="00FE2214" w:rsidRPr="00D61EB9">
        <w:rPr>
          <w:rFonts w:ascii="Times New Roman" w:eastAsia="Arial" w:hAnsi="Times New Roman" w:cs="Times New Roman"/>
          <w:bCs/>
          <w:sz w:val="24"/>
          <w:szCs w:val="24"/>
          <w:lang w:eastAsia="es-ES"/>
        </w:rPr>
        <w:t>m</w:t>
      </w:r>
      <w:r w:rsidR="00C552E7" w:rsidRPr="00D61EB9">
        <w:rPr>
          <w:rFonts w:ascii="Times New Roman" w:eastAsia="Arial" w:hAnsi="Times New Roman" w:cs="Times New Roman"/>
          <w:bCs/>
          <w:sz w:val="24"/>
          <w:szCs w:val="24"/>
          <w:lang w:eastAsia="es-ES"/>
        </w:rPr>
        <w:t>ethodological strategy, primary teacher, cooperative learning, socio-educational inclusion.</w:t>
      </w:r>
    </w:p>
    <w:p w14:paraId="2D39ABAC" w14:textId="00834C7D" w:rsidR="00D94E16" w:rsidRPr="00D61EB9" w:rsidRDefault="00D94E16" w:rsidP="00D61EB9">
      <w:pPr>
        <w:spacing w:line="360" w:lineRule="auto"/>
        <w:jc w:val="center"/>
        <w:rPr>
          <w:rFonts w:ascii="Times New Roman" w:hAnsi="Times New Roman" w:cs="Times New Roman"/>
          <w:b/>
          <w:bCs/>
          <w:sz w:val="24"/>
          <w:szCs w:val="24"/>
          <w:lang w:val="es-ES"/>
        </w:rPr>
      </w:pPr>
      <w:r w:rsidRPr="00D61EB9">
        <w:rPr>
          <w:rFonts w:ascii="Times New Roman" w:hAnsi="Times New Roman" w:cs="Times New Roman"/>
          <w:b/>
          <w:bCs/>
          <w:sz w:val="24"/>
          <w:szCs w:val="24"/>
          <w:lang w:val="es-ES"/>
        </w:rPr>
        <w:t>INTRODUCCIÓN</w:t>
      </w:r>
      <w:r w:rsidR="00833854" w:rsidRPr="00D61EB9">
        <w:rPr>
          <w:rFonts w:ascii="Times New Roman" w:hAnsi="Times New Roman" w:cs="Times New Roman"/>
          <w:b/>
          <w:bCs/>
          <w:sz w:val="24"/>
          <w:szCs w:val="24"/>
          <w:lang w:val="es-ES"/>
        </w:rPr>
        <w:t xml:space="preserve"> </w:t>
      </w:r>
    </w:p>
    <w:p w14:paraId="778055E9" w14:textId="260B9F50" w:rsidR="00C552E7" w:rsidRPr="00D61EB9" w:rsidRDefault="00C552E7"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La educación constituye un sector estratégico para el desarrollo social, </w:t>
      </w:r>
      <w:r w:rsidR="009717EC">
        <w:rPr>
          <w:rFonts w:ascii="Times New Roman" w:hAnsi="Times New Roman" w:cs="Times New Roman"/>
          <w:sz w:val="24"/>
          <w:szCs w:val="24"/>
          <w:lang w:val="es-ES"/>
        </w:rPr>
        <w:t xml:space="preserve">por lo tanto, </w:t>
      </w:r>
      <w:r w:rsidRPr="00D61EB9">
        <w:rPr>
          <w:rFonts w:ascii="Times New Roman" w:hAnsi="Times New Roman" w:cs="Times New Roman"/>
          <w:sz w:val="24"/>
          <w:szCs w:val="24"/>
          <w:lang w:val="es-ES"/>
        </w:rPr>
        <w:t xml:space="preserve">se requieren instituciones educativas </w:t>
      </w:r>
      <w:r w:rsidR="009717EC">
        <w:rPr>
          <w:rFonts w:ascii="Times New Roman" w:hAnsi="Times New Roman" w:cs="Times New Roman"/>
          <w:sz w:val="24"/>
          <w:szCs w:val="24"/>
          <w:lang w:val="es-ES"/>
        </w:rPr>
        <w:t>que promuevan</w:t>
      </w:r>
      <w:r w:rsidRPr="00D61EB9">
        <w:rPr>
          <w:rFonts w:ascii="Times New Roman" w:hAnsi="Times New Roman" w:cs="Times New Roman"/>
          <w:sz w:val="24"/>
          <w:szCs w:val="24"/>
          <w:lang w:val="es-ES"/>
        </w:rPr>
        <w:t xml:space="preserve"> una educación inclusiva, equitativa y de calidad</w:t>
      </w:r>
      <w:r w:rsidR="009717EC">
        <w:rPr>
          <w:rFonts w:ascii="Times New Roman" w:hAnsi="Times New Roman" w:cs="Times New Roman"/>
          <w:sz w:val="24"/>
          <w:szCs w:val="24"/>
          <w:lang w:val="es-ES"/>
        </w:rPr>
        <w:t xml:space="preserve">, brindando </w:t>
      </w:r>
      <w:r w:rsidRPr="00D61EB9">
        <w:rPr>
          <w:rFonts w:ascii="Times New Roman" w:hAnsi="Times New Roman" w:cs="Times New Roman"/>
          <w:sz w:val="24"/>
          <w:szCs w:val="24"/>
          <w:lang w:val="es-ES"/>
        </w:rPr>
        <w:t>igualdad de oportunidades y foment</w:t>
      </w:r>
      <w:r w:rsidR="009717EC">
        <w:rPr>
          <w:rFonts w:ascii="Times New Roman" w:hAnsi="Times New Roman" w:cs="Times New Roman"/>
          <w:sz w:val="24"/>
          <w:szCs w:val="24"/>
          <w:lang w:val="es-ES"/>
        </w:rPr>
        <w:t xml:space="preserve">ando </w:t>
      </w:r>
      <w:r w:rsidRPr="00D61EB9">
        <w:rPr>
          <w:rFonts w:ascii="Times New Roman" w:hAnsi="Times New Roman" w:cs="Times New Roman"/>
          <w:sz w:val="24"/>
          <w:szCs w:val="24"/>
          <w:lang w:val="es-ES"/>
        </w:rPr>
        <w:t>aprendizajes duraderos a lo largo de la vida, como garantía para la sostenibilidad de las sociedades (UNESCO, 2017)</w:t>
      </w:r>
      <w:r w:rsidR="00EE4683">
        <w:rPr>
          <w:rFonts w:ascii="Times New Roman" w:hAnsi="Times New Roman" w:cs="Times New Roman"/>
          <w:sz w:val="24"/>
          <w:szCs w:val="24"/>
          <w:lang w:val="es-ES"/>
        </w:rPr>
        <w:t xml:space="preserve">. </w:t>
      </w:r>
      <w:r w:rsidRPr="00D61EB9">
        <w:rPr>
          <w:rFonts w:ascii="Times New Roman" w:hAnsi="Times New Roman" w:cs="Times New Roman"/>
          <w:sz w:val="24"/>
          <w:szCs w:val="24"/>
          <w:lang w:val="es-ES"/>
        </w:rPr>
        <w:t xml:space="preserve"> </w:t>
      </w:r>
    </w:p>
    <w:p w14:paraId="116CBDEA" w14:textId="53C178FD" w:rsidR="00C552E7" w:rsidRPr="00D61EB9" w:rsidRDefault="00C552E7"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La idea de inclusión en el contexto educativo no </w:t>
      </w:r>
      <w:r w:rsidR="00957921">
        <w:rPr>
          <w:rFonts w:ascii="Times New Roman" w:hAnsi="Times New Roman" w:cs="Times New Roman"/>
          <w:sz w:val="24"/>
          <w:szCs w:val="24"/>
          <w:lang w:val="es-ES"/>
        </w:rPr>
        <w:t xml:space="preserve">se limita a facilitar el acceso </w:t>
      </w:r>
      <w:r w:rsidRPr="00D61EB9">
        <w:rPr>
          <w:rFonts w:ascii="Times New Roman" w:hAnsi="Times New Roman" w:cs="Times New Roman"/>
          <w:sz w:val="24"/>
          <w:szCs w:val="24"/>
          <w:lang w:val="es-ES"/>
        </w:rPr>
        <w:t>de los educandos en situación de discapacidad a las escuelas regular</w:t>
      </w:r>
      <w:r w:rsidR="00957921">
        <w:rPr>
          <w:rFonts w:ascii="Times New Roman" w:hAnsi="Times New Roman" w:cs="Times New Roman"/>
          <w:sz w:val="24"/>
          <w:szCs w:val="24"/>
          <w:lang w:val="es-ES"/>
        </w:rPr>
        <w:t>es</w:t>
      </w:r>
      <w:r w:rsidRPr="00D61EB9">
        <w:rPr>
          <w:rFonts w:ascii="Times New Roman" w:hAnsi="Times New Roman" w:cs="Times New Roman"/>
          <w:sz w:val="24"/>
          <w:szCs w:val="24"/>
          <w:lang w:val="es-ES"/>
        </w:rPr>
        <w:t xml:space="preserve">. La inclusión </w:t>
      </w:r>
      <w:r w:rsidR="00957921">
        <w:rPr>
          <w:rFonts w:ascii="Times New Roman" w:hAnsi="Times New Roman" w:cs="Times New Roman"/>
          <w:sz w:val="24"/>
          <w:szCs w:val="24"/>
          <w:lang w:val="es-ES"/>
        </w:rPr>
        <w:t>implica</w:t>
      </w:r>
      <w:r w:rsidRPr="00D61EB9">
        <w:rPr>
          <w:rFonts w:ascii="Times New Roman" w:hAnsi="Times New Roman" w:cs="Times New Roman"/>
          <w:sz w:val="24"/>
          <w:szCs w:val="24"/>
          <w:lang w:val="es-ES"/>
        </w:rPr>
        <w:t xml:space="preserve"> la </w:t>
      </w:r>
      <w:r w:rsidR="00957921">
        <w:rPr>
          <w:rFonts w:ascii="Times New Roman" w:hAnsi="Times New Roman" w:cs="Times New Roman"/>
          <w:sz w:val="24"/>
          <w:szCs w:val="24"/>
          <w:lang w:val="es-ES"/>
        </w:rPr>
        <w:t>implementación de</w:t>
      </w:r>
      <w:r w:rsidRPr="00D61EB9">
        <w:rPr>
          <w:rFonts w:ascii="Times New Roman" w:hAnsi="Times New Roman" w:cs="Times New Roman"/>
          <w:sz w:val="24"/>
          <w:szCs w:val="24"/>
          <w:lang w:val="es-ES"/>
        </w:rPr>
        <w:t xml:space="preserve"> estrategias socioeducativas </w:t>
      </w:r>
      <w:r w:rsidR="00957921">
        <w:rPr>
          <w:rFonts w:ascii="Times New Roman" w:hAnsi="Times New Roman" w:cs="Times New Roman"/>
          <w:sz w:val="24"/>
          <w:szCs w:val="24"/>
          <w:lang w:val="es-ES"/>
        </w:rPr>
        <w:t>que promuevan</w:t>
      </w:r>
      <w:r w:rsidRPr="00D61EB9">
        <w:rPr>
          <w:rFonts w:ascii="Times New Roman" w:hAnsi="Times New Roman" w:cs="Times New Roman"/>
          <w:sz w:val="24"/>
          <w:szCs w:val="24"/>
          <w:lang w:val="es-ES"/>
        </w:rPr>
        <w:t xml:space="preserve"> la participación, </w:t>
      </w:r>
      <w:r w:rsidR="00957921" w:rsidRPr="00D61EB9">
        <w:rPr>
          <w:rFonts w:ascii="Times New Roman" w:hAnsi="Times New Roman" w:cs="Times New Roman"/>
          <w:sz w:val="24"/>
          <w:szCs w:val="24"/>
          <w:lang w:val="es-ES"/>
        </w:rPr>
        <w:t>favore</w:t>
      </w:r>
      <w:r w:rsidR="00957921">
        <w:rPr>
          <w:rFonts w:ascii="Times New Roman" w:hAnsi="Times New Roman" w:cs="Times New Roman"/>
          <w:sz w:val="24"/>
          <w:szCs w:val="24"/>
          <w:lang w:val="es-ES"/>
        </w:rPr>
        <w:t>zcan</w:t>
      </w:r>
      <w:r w:rsidRPr="00D61EB9">
        <w:rPr>
          <w:rFonts w:ascii="Times New Roman" w:hAnsi="Times New Roman" w:cs="Times New Roman"/>
          <w:sz w:val="24"/>
          <w:szCs w:val="24"/>
          <w:lang w:val="es-ES"/>
        </w:rPr>
        <w:t xml:space="preserve"> procesos equitativos y con</w:t>
      </w:r>
      <w:r w:rsidR="00957921">
        <w:rPr>
          <w:rFonts w:ascii="Times New Roman" w:hAnsi="Times New Roman" w:cs="Times New Roman"/>
          <w:sz w:val="24"/>
          <w:szCs w:val="24"/>
          <w:lang w:val="es-ES"/>
        </w:rPr>
        <w:t>tribuyan</w:t>
      </w:r>
      <w:r w:rsidRPr="00D61EB9">
        <w:rPr>
          <w:rFonts w:ascii="Times New Roman" w:hAnsi="Times New Roman" w:cs="Times New Roman"/>
          <w:sz w:val="24"/>
          <w:szCs w:val="24"/>
          <w:lang w:val="es-ES"/>
        </w:rPr>
        <w:t xml:space="preserve"> </w:t>
      </w:r>
      <w:r w:rsidR="00957921">
        <w:rPr>
          <w:rFonts w:ascii="Times New Roman" w:hAnsi="Times New Roman" w:cs="Times New Roman"/>
          <w:sz w:val="24"/>
          <w:szCs w:val="24"/>
          <w:lang w:val="es-ES"/>
        </w:rPr>
        <w:t>al</w:t>
      </w:r>
      <w:r w:rsidRPr="00D61EB9">
        <w:rPr>
          <w:rFonts w:ascii="Times New Roman" w:hAnsi="Times New Roman" w:cs="Times New Roman"/>
          <w:sz w:val="24"/>
          <w:szCs w:val="24"/>
          <w:lang w:val="es-ES"/>
        </w:rPr>
        <w:t xml:space="preserve"> desarrollo de todos los educandos.</w:t>
      </w:r>
    </w:p>
    <w:p w14:paraId="13BE6DA3" w14:textId="632362E6" w:rsidR="00C552E7" w:rsidRPr="00D61EB9" w:rsidRDefault="00C552E7"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Asociado a lo anterior</w:t>
      </w:r>
      <w:r w:rsidR="00957921">
        <w:rPr>
          <w:rFonts w:ascii="Times New Roman" w:hAnsi="Times New Roman" w:cs="Times New Roman"/>
          <w:sz w:val="24"/>
          <w:szCs w:val="24"/>
          <w:lang w:val="es-ES"/>
        </w:rPr>
        <w:t>, se debe</w:t>
      </w:r>
      <w:r w:rsidRPr="00D61EB9">
        <w:rPr>
          <w:rFonts w:ascii="Times New Roman" w:hAnsi="Times New Roman" w:cs="Times New Roman"/>
          <w:sz w:val="24"/>
          <w:szCs w:val="24"/>
          <w:lang w:val="es-ES"/>
        </w:rPr>
        <w:t xml:space="preserve"> resaltar que la organización que se asume en cada institución educativa para dar lugar al proceso de enseñanza - aprendizaje (PEA) es mediante un grupo escolar. Atender a la diversidad </w:t>
      </w:r>
      <w:r w:rsidR="00957921">
        <w:rPr>
          <w:rFonts w:ascii="Times New Roman" w:hAnsi="Times New Roman" w:cs="Times New Roman"/>
          <w:sz w:val="24"/>
          <w:szCs w:val="24"/>
          <w:lang w:val="es-ES"/>
        </w:rPr>
        <w:t>de</w:t>
      </w:r>
      <w:r w:rsidRPr="00D61EB9">
        <w:rPr>
          <w:rFonts w:ascii="Times New Roman" w:hAnsi="Times New Roman" w:cs="Times New Roman"/>
          <w:sz w:val="24"/>
          <w:szCs w:val="24"/>
          <w:lang w:val="es-ES"/>
        </w:rPr>
        <w:t xml:space="preserve"> educandos que forma</w:t>
      </w:r>
      <w:r w:rsidR="00957921">
        <w:rPr>
          <w:rFonts w:ascii="Times New Roman" w:hAnsi="Times New Roman" w:cs="Times New Roman"/>
          <w:sz w:val="24"/>
          <w:szCs w:val="24"/>
          <w:lang w:val="es-ES"/>
        </w:rPr>
        <w:t>n</w:t>
      </w:r>
      <w:r w:rsidRPr="00D61EB9">
        <w:rPr>
          <w:rFonts w:ascii="Times New Roman" w:hAnsi="Times New Roman" w:cs="Times New Roman"/>
          <w:sz w:val="24"/>
          <w:szCs w:val="24"/>
          <w:lang w:val="es-ES"/>
        </w:rPr>
        <w:t xml:space="preserve"> parte del grupo escolar, con la visión de prepararlos para la vida en la soc</w:t>
      </w:r>
      <w:r w:rsidR="00957921">
        <w:rPr>
          <w:rFonts w:ascii="Times New Roman" w:hAnsi="Times New Roman" w:cs="Times New Roman"/>
          <w:sz w:val="24"/>
          <w:szCs w:val="24"/>
          <w:lang w:val="es-ES"/>
        </w:rPr>
        <w:t>iedad, constituye uno de los retos pedagógicos del siglo XXI.</w:t>
      </w:r>
      <w:r w:rsidRPr="00D61EB9">
        <w:rPr>
          <w:rFonts w:ascii="Times New Roman" w:hAnsi="Times New Roman" w:cs="Times New Roman"/>
          <w:sz w:val="24"/>
          <w:szCs w:val="24"/>
          <w:lang w:val="es-ES"/>
        </w:rPr>
        <w:t xml:space="preserve"> </w:t>
      </w:r>
      <w:r w:rsidR="00957921">
        <w:rPr>
          <w:rFonts w:ascii="Times New Roman" w:hAnsi="Times New Roman" w:cs="Times New Roman"/>
          <w:sz w:val="24"/>
          <w:szCs w:val="24"/>
          <w:lang w:val="es-ES"/>
        </w:rPr>
        <w:t>Esto</w:t>
      </w:r>
      <w:r w:rsidRPr="00D61EB9">
        <w:rPr>
          <w:rFonts w:ascii="Times New Roman" w:hAnsi="Times New Roman" w:cs="Times New Roman"/>
          <w:sz w:val="24"/>
          <w:szCs w:val="24"/>
          <w:lang w:val="es-ES"/>
        </w:rPr>
        <w:t xml:space="preserve"> exige, entre otros elementos, la preparación de los maestros, la </w:t>
      </w:r>
      <w:r w:rsidR="00957921">
        <w:rPr>
          <w:rFonts w:ascii="Times New Roman" w:hAnsi="Times New Roman" w:cs="Times New Roman"/>
          <w:sz w:val="24"/>
          <w:szCs w:val="24"/>
          <w:lang w:val="es-ES"/>
        </w:rPr>
        <w:t>cual</w:t>
      </w:r>
      <w:r w:rsidRPr="00D61EB9">
        <w:rPr>
          <w:rFonts w:ascii="Times New Roman" w:hAnsi="Times New Roman" w:cs="Times New Roman"/>
          <w:sz w:val="24"/>
          <w:szCs w:val="24"/>
          <w:lang w:val="es-ES"/>
        </w:rPr>
        <w:t xml:space="preserve"> debe tener como fin la inclusión socioeducativa de todos mediante situaciones de aprendizaje que incentiven la socialización. </w:t>
      </w:r>
    </w:p>
    <w:p w14:paraId="0B80BF77" w14:textId="0642F423" w:rsidR="00C552E7" w:rsidRPr="00D61EB9" w:rsidRDefault="00C552E7"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La inclusión socioeducativa es una forma de concebir la articulación del proceso educativo y la práctica social para </w:t>
      </w:r>
      <w:r w:rsidR="00957921">
        <w:rPr>
          <w:rFonts w:ascii="Times New Roman" w:hAnsi="Times New Roman" w:cs="Times New Roman"/>
          <w:sz w:val="24"/>
          <w:szCs w:val="24"/>
          <w:lang w:val="es-ES"/>
        </w:rPr>
        <w:t>alcanzar</w:t>
      </w:r>
      <w:r w:rsidRPr="00D61EB9">
        <w:rPr>
          <w:rFonts w:ascii="Times New Roman" w:hAnsi="Times New Roman" w:cs="Times New Roman"/>
          <w:sz w:val="24"/>
          <w:szCs w:val="24"/>
          <w:lang w:val="es-ES"/>
        </w:rPr>
        <w:t xml:space="preserve"> de los objetivos socioeducativos en educandos en correspondencia con su desa</w:t>
      </w:r>
      <w:r w:rsidR="00957921">
        <w:rPr>
          <w:rFonts w:ascii="Times New Roman" w:hAnsi="Times New Roman" w:cs="Times New Roman"/>
          <w:sz w:val="24"/>
          <w:szCs w:val="24"/>
          <w:lang w:val="es-ES"/>
        </w:rPr>
        <w:t>rrollo (Padrón y Granado, 2018). Para ello</w:t>
      </w:r>
      <w:r w:rsidR="000E48C2">
        <w:rPr>
          <w:rFonts w:ascii="Times New Roman" w:hAnsi="Times New Roman" w:cs="Times New Roman"/>
          <w:sz w:val="24"/>
          <w:szCs w:val="24"/>
          <w:lang w:val="es-ES"/>
        </w:rPr>
        <w:t>,</w:t>
      </w:r>
      <w:r w:rsidRPr="00D61EB9">
        <w:rPr>
          <w:rFonts w:ascii="Times New Roman" w:hAnsi="Times New Roman" w:cs="Times New Roman"/>
          <w:sz w:val="24"/>
          <w:szCs w:val="24"/>
          <w:lang w:val="es-ES"/>
        </w:rPr>
        <w:t xml:space="preserve"> se deberá propiciar el estar y el participar </w:t>
      </w:r>
      <w:r w:rsidRPr="00D61EB9">
        <w:rPr>
          <w:rFonts w:ascii="Times New Roman" w:hAnsi="Times New Roman" w:cs="Times New Roman"/>
          <w:sz w:val="24"/>
          <w:szCs w:val="24"/>
          <w:lang w:val="es-ES"/>
        </w:rPr>
        <w:lastRenderedPageBreak/>
        <w:t xml:space="preserve">con los ajustes necesarios a partir de la existencia de un currículo que </w:t>
      </w:r>
      <w:r w:rsidR="000E48C2">
        <w:rPr>
          <w:rFonts w:ascii="Times New Roman" w:hAnsi="Times New Roman" w:cs="Times New Roman"/>
          <w:sz w:val="24"/>
          <w:szCs w:val="24"/>
          <w:lang w:val="es-ES"/>
        </w:rPr>
        <w:t>promueva</w:t>
      </w:r>
      <w:r w:rsidRPr="00D61EB9">
        <w:rPr>
          <w:rFonts w:ascii="Times New Roman" w:hAnsi="Times New Roman" w:cs="Times New Roman"/>
          <w:sz w:val="24"/>
          <w:szCs w:val="24"/>
          <w:lang w:val="es-ES"/>
        </w:rPr>
        <w:t xml:space="preserve"> </w:t>
      </w:r>
      <w:r w:rsidR="000E48C2">
        <w:rPr>
          <w:rFonts w:ascii="Times New Roman" w:hAnsi="Times New Roman" w:cs="Times New Roman"/>
          <w:sz w:val="24"/>
          <w:szCs w:val="24"/>
          <w:lang w:val="es-ES"/>
        </w:rPr>
        <w:t xml:space="preserve">a través de sus acciones, la motivación y </w:t>
      </w:r>
      <w:r w:rsidRPr="00D61EB9">
        <w:rPr>
          <w:rFonts w:ascii="Times New Roman" w:hAnsi="Times New Roman" w:cs="Times New Roman"/>
          <w:sz w:val="24"/>
          <w:szCs w:val="24"/>
          <w:lang w:val="es-ES"/>
        </w:rPr>
        <w:t>el interés de todos por el desarrollo de los aprendizajes</w:t>
      </w:r>
      <w:r w:rsidR="000E48C2">
        <w:rPr>
          <w:rFonts w:ascii="Times New Roman" w:hAnsi="Times New Roman" w:cs="Times New Roman"/>
          <w:sz w:val="24"/>
          <w:szCs w:val="24"/>
          <w:lang w:val="es-ES"/>
        </w:rPr>
        <w:t>, que</w:t>
      </w:r>
      <w:r w:rsidRPr="00D61EB9">
        <w:rPr>
          <w:rFonts w:ascii="Times New Roman" w:hAnsi="Times New Roman" w:cs="Times New Roman"/>
          <w:sz w:val="24"/>
          <w:szCs w:val="24"/>
          <w:lang w:val="es-ES"/>
        </w:rPr>
        <w:t xml:space="preserve"> favorezca la adecuada inserción social en los diferentes contextos, como expresión de la verdadera construcción de justicia e igualdad de oportunidades (Ferrer, 2017)</w:t>
      </w:r>
      <w:r w:rsidR="00C66100">
        <w:rPr>
          <w:rFonts w:ascii="Times New Roman" w:hAnsi="Times New Roman" w:cs="Times New Roman"/>
          <w:sz w:val="24"/>
          <w:szCs w:val="24"/>
          <w:lang w:val="es-ES"/>
        </w:rPr>
        <w:t xml:space="preserve">. </w:t>
      </w:r>
    </w:p>
    <w:p w14:paraId="653DE303" w14:textId="3CEB7EE8" w:rsidR="00C552E7" w:rsidRPr="00D61EB9" w:rsidRDefault="00C552E7"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En este sentido les </w:t>
      </w:r>
      <w:r w:rsidR="000E48C2">
        <w:rPr>
          <w:rFonts w:ascii="Times New Roman" w:hAnsi="Times New Roman" w:cs="Times New Roman"/>
          <w:sz w:val="24"/>
          <w:szCs w:val="24"/>
          <w:lang w:val="es-ES"/>
        </w:rPr>
        <w:t>corresponden</w:t>
      </w:r>
      <w:r w:rsidRPr="00D61EB9">
        <w:rPr>
          <w:rFonts w:ascii="Times New Roman" w:hAnsi="Times New Roman" w:cs="Times New Roman"/>
          <w:sz w:val="24"/>
          <w:szCs w:val="24"/>
          <w:lang w:val="es-ES"/>
        </w:rPr>
        <w:t xml:space="preserve"> a las instituciones educativas promover desde el currículo la relación entre lo educativo y lo social, para lo que se requiere de prácticas didácticas cada vez más inclusivas, aspecto necesario para dar respuesta a la diversidad de las necesidades de los educandos en la medida </w:t>
      </w:r>
      <w:r w:rsidR="000E48C2">
        <w:rPr>
          <w:rFonts w:ascii="Times New Roman" w:hAnsi="Times New Roman" w:cs="Times New Roman"/>
          <w:sz w:val="24"/>
          <w:szCs w:val="24"/>
          <w:lang w:val="es-ES"/>
        </w:rPr>
        <w:t xml:space="preserve">en </w:t>
      </w:r>
      <w:r w:rsidRPr="00D61EB9">
        <w:rPr>
          <w:rFonts w:ascii="Times New Roman" w:hAnsi="Times New Roman" w:cs="Times New Roman"/>
          <w:sz w:val="24"/>
          <w:szCs w:val="24"/>
          <w:lang w:val="es-ES"/>
        </w:rPr>
        <w:t xml:space="preserve">que se les prepara para convivir. </w:t>
      </w:r>
    </w:p>
    <w:p w14:paraId="123ADF6E" w14:textId="5E3A2D59" w:rsidR="00C552E7" w:rsidRPr="00D61EB9" w:rsidRDefault="000E48C2" w:rsidP="00D61EB9">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Ha surgidos diversas</w:t>
      </w:r>
      <w:r w:rsidR="00C552E7" w:rsidRPr="00D61EB9">
        <w:rPr>
          <w:rFonts w:ascii="Times New Roman" w:hAnsi="Times New Roman" w:cs="Times New Roman"/>
          <w:sz w:val="24"/>
          <w:szCs w:val="24"/>
          <w:lang w:val="es-ES"/>
        </w:rPr>
        <w:t xml:space="preserve"> propuestas didácticas que se han </w:t>
      </w:r>
      <w:r>
        <w:rPr>
          <w:rFonts w:ascii="Times New Roman" w:hAnsi="Times New Roman" w:cs="Times New Roman"/>
          <w:sz w:val="24"/>
          <w:szCs w:val="24"/>
          <w:lang w:val="es-ES"/>
        </w:rPr>
        <w:t>utilizado</w:t>
      </w:r>
      <w:r w:rsidR="00C552E7" w:rsidRPr="00D61EB9">
        <w:rPr>
          <w:rFonts w:ascii="Times New Roman" w:hAnsi="Times New Roman" w:cs="Times New Roman"/>
          <w:sz w:val="24"/>
          <w:szCs w:val="24"/>
          <w:lang w:val="es-ES"/>
        </w:rPr>
        <w:t xml:space="preserve"> para favorecer el proceso de inclusión socioeducativa, muchas relacionadas </w:t>
      </w:r>
      <w:r>
        <w:rPr>
          <w:rFonts w:ascii="Times New Roman" w:hAnsi="Times New Roman" w:cs="Times New Roman"/>
          <w:sz w:val="24"/>
          <w:szCs w:val="24"/>
          <w:lang w:val="es-ES"/>
        </w:rPr>
        <w:t>con</w:t>
      </w:r>
      <w:r w:rsidR="00C552E7" w:rsidRPr="00D61EB9">
        <w:rPr>
          <w:rFonts w:ascii="Times New Roman" w:hAnsi="Times New Roman" w:cs="Times New Roman"/>
          <w:sz w:val="24"/>
          <w:szCs w:val="24"/>
          <w:lang w:val="es-ES"/>
        </w:rPr>
        <w:t xml:space="preserve"> un tipo específico de población escolar. Al reconocer la relación entre lo educativo y lo social, se </w:t>
      </w:r>
      <w:r>
        <w:rPr>
          <w:rFonts w:ascii="Times New Roman" w:hAnsi="Times New Roman" w:cs="Times New Roman"/>
          <w:sz w:val="24"/>
          <w:szCs w:val="24"/>
          <w:lang w:val="es-ES"/>
        </w:rPr>
        <w:t>adopta</w:t>
      </w:r>
      <w:r w:rsidR="00C552E7" w:rsidRPr="00D61EB9">
        <w:rPr>
          <w:rFonts w:ascii="Times New Roman" w:hAnsi="Times New Roman" w:cs="Times New Roman"/>
          <w:sz w:val="24"/>
          <w:szCs w:val="24"/>
          <w:lang w:val="es-ES"/>
        </w:rPr>
        <w:t xml:space="preserve"> la teoría del aprendizaje cooperativo, la </w:t>
      </w:r>
      <w:r>
        <w:rPr>
          <w:rFonts w:ascii="Times New Roman" w:hAnsi="Times New Roman" w:cs="Times New Roman"/>
          <w:sz w:val="24"/>
          <w:szCs w:val="24"/>
          <w:lang w:val="es-ES"/>
        </w:rPr>
        <w:t>cual se basa en el</w:t>
      </w:r>
      <w:r w:rsidR="00C552E7" w:rsidRPr="00D61EB9">
        <w:rPr>
          <w:rFonts w:ascii="Times New Roman" w:hAnsi="Times New Roman" w:cs="Times New Roman"/>
          <w:sz w:val="24"/>
          <w:szCs w:val="24"/>
          <w:lang w:val="es-ES"/>
        </w:rPr>
        <w:t xml:space="preserve"> </w:t>
      </w:r>
      <w:r>
        <w:rPr>
          <w:rFonts w:ascii="Times New Roman" w:hAnsi="Times New Roman" w:cs="Times New Roman"/>
          <w:sz w:val="24"/>
          <w:szCs w:val="24"/>
          <w:lang w:val="es-ES"/>
        </w:rPr>
        <w:t>uso</w:t>
      </w:r>
      <w:r w:rsidR="00C552E7" w:rsidRPr="00D61EB9">
        <w:rPr>
          <w:rFonts w:ascii="Times New Roman" w:hAnsi="Times New Roman" w:cs="Times New Roman"/>
          <w:sz w:val="24"/>
          <w:szCs w:val="24"/>
          <w:lang w:val="es-ES"/>
        </w:rPr>
        <w:t xml:space="preserve"> didáctico de grupos reducidos en los que los educandos trabajan juntos para maximizar su propio aprendizaje y el de los demás (Johnson y Johnson, 1999)</w:t>
      </w:r>
      <w:r>
        <w:rPr>
          <w:rFonts w:ascii="Times New Roman" w:hAnsi="Times New Roman" w:cs="Times New Roman"/>
          <w:sz w:val="24"/>
          <w:szCs w:val="24"/>
          <w:lang w:val="es-ES"/>
        </w:rPr>
        <w:t>.</w:t>
      </w:r>
    </w:p>
    <w:p w14:paraId="779A43AB" w14:textId="0AA720E3" w:rsidR="00C552E7" w:rsidRPr="00D61EB9" w:rsidRDefault="00C552E7"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El aprendizaje cooperativo aboga por la cooperación de los educandos</w:t>
      </w:r>
      <w:r w:rsidR="000E48C2">
        <w:rPr>
          <w:rFonts w:ascii="Times New Roman" w:hAnsi="Times New Roman" w:cs="Times New Roman"/>
          <w:sz w:val="24"/>
          <w:szCs w:val="24"/>
          <w:lang w:val="es-ES"/>
        </w:rPr>
        <w:t xml:space="preserve"> mediante tareas de aprendizaje.</w:t>
      </w:r>
      <w:r w:rsidRPr="00D61EB9">
        <w:rPr>
          <w:rFonts w:ascii="Times New Roman" w:hAnsi="Times New Roman" w:cs="Times New Roman"/>
          <w:sz w:val="24"/>
          <w:szCs w:val="24"/>
          <w:lang w:val="es-ES"/>
        </w:rPr>
        <w:t xml:space="preserve"> </w:t>
      </w:r>
      <w:r w:rsidR="000E48C2">
        <w:rPr>
          <w:rFonts w:ascii="Times New Roman" w:hAnsi="Times New Roman" w:cs="Times New Roman"/>
          <w:sz w:val="24"/>
          <w:szCs w:val="24"/>
          <w:lang w:val="es-ES"/>
        </w:rPr>
        <w:t>Es</w:t>
      </w:r>
      <w:r w:rsidRPr="00D61EB9">
        <w:rPr>
          <w:rFonts w:ascii="Times New Roman" w:hAnsi="Times New Roman" w:cs="Times New Roman"/>
          <w:sz w:val="24"/>
          <w:szCs w:val="24"/>
          <w:lang w:val="es-ES"/>
        </w:rPr>
        <w:t xml:space="preserve"> un método encaminado a promover relaciones sociales positivas, la igualdad de oportunidades y el aprendizaje de calidad para todos los educandos (Lata y C</w:t>
      </w:r>
      <w:r w:rsidR="00E65D50">
        <w:rPr>
          <w:rFonts w:ascii="Times New Roman" w:hAnsi="Times New Roman" w:cs="Times New Roman"/>
          <w:sz w:val="24"/>
          <w:szCs w:val="24"/>
          <w:lang w:val="es-ES"/>
        </w:rPr>
        <w:t>astro, 2015). Desde</w:t>
      </w:r>
      <w:r w:rsidRPr="00D61EB9">
        <w:rPr>
          <w:rFonts w:ascii="Times New Roman" w:hAnsi="Times New Roman" w:cs="Times New Roman"/>
          <w:sz w:val="24"/>
          <w:szCs w:val="24"/>
          <w:lang w:val="es-ES"/>
        </w:rPr>
        <w:t xml:space="preserve"> esta visión</w:t>
      </w:r>
      <w:r w:rsidR="00E65D50">
        <w:rPr>
          <w:rFonts w:ascii="Times New Roman" w:hAnsi="Times New Roman" w:cs="Times New Roman"/>
          <w:sz w:val="24"/>
          <w:szCs w:val="24"/>
          <w:lang w:val="es-ES"/>
        </w:rPr>
        <w:t>, constituye</w:t>
      </w:r>
      <w:r w:rsidRPr="00D61EB9">
        <w:rPr>
          <w:rFonts w:ascii="Times New Roman" w:hAnsi="Times New Roman" w:cs="Times New Roman"/>
          <w:sz w:val="24"/>
          <w:szCs w:val="24"/>
          <w:lang w:val="es-ES"/>
        </w:rPr>
        <w:t xml:space="preserve"> una estrategia para impulsar la inclusión socioeducativa de los educandos desde el marco de la escuela y en particular desde los grupos escolares.  </w:t>
      </w:r>
    </w:p>
    <w:p w14:paraId="7422E69D" w14:textId="16B58D86" w:rsidR="00C552E7" w:rsidRPr="00D61EB9" w:rsidRDefault="000E48C2" w:rsidP="00D61EB9">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Según </w:t>
      </w:r>
      <w:proofErr w:type="spellStart"/>
      <w:r>
        <w:rPr>
          <w:rFonts w:ascii="Times New Roman" w:hAnsi="Times New Roman" w:cs="Times New Roman"/>
          <w:sz w:val="24"/>
          <w:szCs w:val="24"/>
          <w:lang w:val="es-ES"/>
        </w:rPr>
        <w:t>Pujolàs</w:t>
      </w:r>
      <w:proofErr w:type="spellEnd"/>
      <w:r>
        <w:rPr>
          <w:rFonts w:ascii="Times New Roman" w:hAnsi="Times New Roman" w:cs="Times New Roman"/>
          <w:sz w:val="24"/>
          <w:szCs w:val="24"/>
          <w:lang w:val="es-ES"/>
        </w:rPr>
        <w:t>, P (2015),</w:t>
      </w:r>
      <w:r w:rsidR="00C552E7" w:rsidRPr="00D61EB9">
        <w:rPr>
          <w:rFonts w:ascii="Times New Roman" w:hAnsi="Times New Roman" w:cs="Times New Roman"/>
          <w:sz w:val="24"/>
          <w:szCs w:val="24"/>
          <w:lang w:val="es-ES"/>
        </w:rPr>
        <w:t xml:space="preserve"> Solís, Gallego &amp; Real (2022) y Omero, et. al. (2022)</w:t>
      </w:r>
      <w:r>
        <w:rPr>
          <w:rFonts w:ascii="Times New Roman" w:hAnsi="Times New Roman" w:cs="Times New Roman"/>
          <w:sz w:val="24"/>
          <w:szCs w:val="24"/>
          <w:lang w:val="es-ES"/>
        </w:rPr>
        <w:t>,</w:t>
      </w:r>
      <w:r w:rsidR="00C552E7" w:rsidRPr="00D61EB9">
        <w:rPr>
          <w:rFonts w:ascii="Times New Roman" w:hAnsi="Times New Roman" w:cs="Times New Roman"/>
          <w:sz w:val="24"/>
          <w:szCs w:val="24"/>
          <w:lang w:val="es-ES"/>
        </w:rPr>
        <w:t xml:space="preserve"> el aprendizaje cooperativo contribuye a la inclusión socioeducativa, pues:   </w:t>
      </w:r>
    </w:p>
    <w:p w14:paraId="79F5F9A9" w14:textId="0FFD8ABB" w:rsidR="00C552E7" w:rsidRPr="00D61EB9" w:rsidRDefault="00C552E7" w:rsidP="00D61EB9">
      <w:pPr>
        <w:pStyle w:val="Prrafodelista"/>
        <w:numPr>
          <w:ilvl w:val="0"/>
          <w:numId w:val="18"/>
        </w:num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Potencia el aprendizaj</w:t>
      </w:r>
      <w:r w:rsidR="00E65D50">
        <w:rPr>
          <w:rFonts w:ascii="Times New Roman" w:hAnsi="Times New Roman" w:cs="Times New Roman"/>
          <w:sz w:val="24"/>
          <w:szCs w:val="24"/>
          <w:lang w:val="es-ES"/>
        </w:rPr>
        <w:t>e de todos los contenidos, no so</w:t>
      </w:r>
      <w:r w:rsidRPr="00D61EB9">
        <w:rPr>
          <w:rFonts w:ascii="Times New Roman" w:hAnsi="Times New Roman" w:cs="Times New Roman"/>
          <w:sz w:val="24"/>
          <w:szCs w:val="24"/>
          <w:lang w:val="es-ES"/>
        </w:rPr>
        <w:t xml:space="preserve">lo actitudes, valores y normas, sino también académicos (conceptos y procedimientos). </w:t>
      </w:r>
    </w:p>
    <w:p w14:paraId="6C77C67F" w14:textId="29F1CC35" w:rsidR="00C552E7" w:rsidRPr="00D61EB9" w:rsidRDefault="00C552E7" w:rsidP="00D61EB9">
      <w:pPr>
        <w:pStyle w:val="Prrafodelista"/>
        <w:numPr>
          <w:ilvl w:val="0"/>
          <w:numId w:val="18"/>
        </w:num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lastRenderedPageBreak/>
        <w:t xml:space="preserve">Facilita el aprendizaje de todos los educandos, no solo de </w:t>
      </w:r>
      <w:r w:rsidR="00E65D50">
        <w:rPr>
          <w:rFonts w:ascii="Times New Roman" w:hAnsi="Times New Roman" w:cs="Times New Roman"/>
          <w:sz w:val="24"/>
          <w:szCs w:val="24"/>
          <w:lang w:val="es-ES"/>
        </w:rPr>
        <w:t>aquellos</w:t>
      </w:r>
      <w:r w:rsidRPr="00D61EB9">
        <w:rPr>
          <w:rFonts w:ascii="Times New Roman" w:hAnsi="Times New Roman" w:cs="Times New Roman"/>
          <w:sz w:val="24"/>
          <w:szCs w:val="24"/>
          <w:lang w:val="es-ES"/>
        </w:rPr>
        <w:t xml:space="preserve"> que tienen más dificultad para aprender, </w:t>
      </w:r>
      <w:r w:rsidR="00E65D50">
        <w:rPr>
          <w:rFonts w:ascii="Times New Roman" w:hAnsi="Times New Roman" w:cs="Times New Roman"/>
          <w:sz w:val="24"/>
          <w:szCs w:val="24"/>
          <w:lang w:val="es-ES"/>
        </w:rPr>
        <w:t>ya que</w:t>
      </w:r>
      <w:r w:rsidRPr="00D61EB9">
        <w:rPr>
          <w:rFonts w:ascii="Times New Roman" w:hAnsi="Times New Roman" w:cs="Times New Roman"/>
          <w:sz w:val="24"/>
          <w:szCs w:val="24"/>
          <w:lang w:val="es-ES"/>
        </w:rPr>
        <w:t xml:space="preserve"> el apoyo entre compañeros contribuye a </w:t>
      </w:r>
      <w:r w:rsidR="00E65D50">
        <w:rPr>
          <w:rFonts w:ascii="Times New Roman" w:hAnsi="Times New Roman" w:cs="Times New Roman"/>
          <w:sz w:val="24"/>
          <w:szCs w:val="24"/>
          <w:lang w:val="es-ES"/>
        </w:rPr>
        <w:t>adaptar</w:t>
      </w:r>
      <w:r w:rsidRPr="00D61EB9">
        <w:rPr>
          <w:rFonts w:ascii="Times New Roman" w:hAnsi="Times New Roman" w:cs="Times New Roman"/>
          <w:sz w:val="24"/>
          <w:szCs w:val="24"/>
          <w:lang w:val="es-ES"/>
        </w:rPr>
        <w:t xml:space="preserve"> los contenidos a las necesidades individuales.</w:t>
      </w:r>
    </w:p>
    <w:p w14:paraId="4A06EAF3" w14:textId="77777777" w:rsidR="00C552E7" w:rsidRPr="00D61EB9" w:rsidRDefault="00C552E7" w:rsidP="00D61EB9">
      <w:pPr>
        <w:pStyle w:val="Prrafodelista"/>
        <w:numPr>
          <w:ilvl w:val="0"/>
          <w:numId w:val="18"/>
        </w:num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Facilita la participación activa, la integración y la interacción, de los educandos “normales” con los educandos en situación de discapacidad. </w:t>
      </w:r>
    </w:p>
    <w:p w14:paraId="06704D03" w14:textId="77777777" w:rsidR="00C552E7" w:rsidRPr="00D61EB9" w:rsidRDefault="00C552E7" w:rsidP="00D61EB9">
      <w:pPr>
        <w:pStyle w:val="Prrafodelista"/>
        <w:numPr>
          <w:ilvl w:val="0"/>
          <w:numId w:val="18"/>
        </w:num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Mejora la calidad de la relación entre los educandos “normales” y los educandos en situación de discapacidad.</w:t>
      </w:r>
    </w:p>
    <w:p w14:paraId="1D4732AD" w14:textId="27523FF9" w:rsidR="00C552E7" w:rsidRPr="00D61EB9" w:rsidRDefault="00C552E7"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Para que lo anterior </w:t>
      </w:r>
      <w:r w:rsidR="00E65D50">
        <w:rPr>
          <w:rFonts w:ascii="Times New Roman" w:hAnsi="Times New Roman" w:cs="Times New Roman"/>
          <w:sz w:val="24"/>
          <w:szCs w:val="24"/>
          <w:lang w:val="es-ES"/>
        </w:rPr>
        <w:t>se materialice</w:t>
      </w:r>
      <w:r w:rsidRPr="00D61EB9">
        <w:rPr>
          <w:rFonts w:ascii="Times New Roman" w:hAnsi="Times New Roman" w:cs="Times New Roman"/>
          <w:sz w:val="24"/>
          <w:szCs w:val="24"/>
          <w:lang w:val="es-ES"/>
        </w:rPr>
        <w:t xml:space="preserve"> Johnson y Johnson, (1999) proponen varios aspectos que deben ser tenidos en cuenta durante el empleo del aprendizaje cooperativo, </w:t>
      </w:r>
      <w:r w:rsidR="00E65D50">
        <w:rPr>
          <w:rFonts w:ascii="Times New Roman" w:hAnsi="Times New Roman" w:cs="Times New Roman"/>
          <w:sz w:val="24"/>
          <w:szCs w:val="24"/>
          <w:lang w:val="es-ES"/>
        </w:rPr>
        <w:t xml:space="preserve">estos se convierten en rasgos esenciales: </w:t>
      </w:r>
      <w:r w:rsidRPr="00D61EB9">
        <w:rPr>
          <w:rFonts w:ascii="Times New Roman" w:hAnsi="Times New Roman" w:cs="Times New Roman"/>
          <w:sz w:val="24"/>
          <w:szCs w:val="24"/>
          <w:lang w:val="es-ES"/>
        </w:rPr>
        <w:t xml:space="preserve">interdependencia positiva, responsabilidad individual y grupal, interacción estimuladora, habilidades interpersonales y evaluación grupal. </w:t>
      </w:r>
      <w:r w:rsidRPr="00D61EB9">
        <w:rPr>
          <w:rFonts w:ascii="Times New Roman" w:hAnsi="Times New Roman" w:cs="Times New Roman"/>
          <w:sz w:val="24"/>
          <w:szCs w:val="24"/>
          <w:lang w:val="es-ES"/>
        </w:rPr>
        <w:tab/>
      </w:r>
    </w:p>
    <w:p w14:paraId="51FE3E9C" w14:textId="1B7982EF" w:rsidR="008800B7" w:rsidRDefault="004C630E" w:rsidP="00D61EB9">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trabajo con</w:t>
      </w:r>
      <w:r w:rsidR="00C552E7" w:rsidRPr="00D61EB9">
        <w:rPr>
          <w:rFonts w:ascii="Times New Roman" w:hAnsi="Times New Roman" w:cs="Times New Roman"/>
          <w:sz w:val="24"/>
          <w:szCs w:val="24"/>
          <w:lang w:val="es-ES"/>
        </w:rPr>
        <w:t xml:space="preserve"> este método se </w:t>
      </w:r>
      <w:r>
        <w:rPr>
          <w:rFonts w:ascii="Times New Roman" w:hAnsi="Times New Roman" w:cs="Times New Roman"/>
          <w:sz w:val="24"/>
          <w:szCs w:val="24"/>
          <w:lang w:val="es-ES"/>
        </w:rPr>
        <w:t>requiere</w:t>
      </w:r>
      <w:r w:rsidR="00C552E7" w:rsidRPr="00D61EB9">
        <w:rPr>
          <w:rFonts w:ascii="Times New Roman" w:hAnsi="Times New Roman" w:cs="Times New Roman"/>
          <w:sz w:val="24"/>
          <w:szCs w:val="24"/>
          <w:lang w:val="es-ES"/>
        </w:rPr>
        <w:t xml:space="preserve"> que, aun</w:t>
      </w:r>
      <w:r w:rsidR="00E65D50">
        <w:rPr>
          <w:rFonts w:ascii="Times New Roman" w:hAnsi="Times New Roman" w:cs="Times New Roman"/>
          <w:sz w:val="24"/>
          <w:szCs w:val="24"/>
          <w:lang w:val="es-ES"/>
        </w:rPr>
        <w:t>que</w:t>
      </w:r>
      <w:r w:rsidR="00C552E7" w:rsidRPr="00D61EB9">
        <w:rPr>
          <w:rFonts w:ascii="Times New Roman" w:hAnsi="Times New Roman" w:cs="Times New Roman"/>
          <w:sz w:val="24"/>
          <w:szCs w:val="24"/>
          <w:lang w:val="es-ES"/>
        </w:rPr>
        <w:t xml:space="preserve"> las agrupaciones homogéneas </w:t>
      </w:r>
      <w:r w:rsidR="00E65D50">
        <w:rPr>
          <w:rFonts w:ascii="Times New Roman" w:hAnsi="Times New Roman" w:cs="Times New Roman"/>
          <w:sz w:val="24"/>
          <w:szCs w:val="24"/>
          <w:lang w:val="es-ES"/>
        </w:rPr>
        <w:t>faciliten</w:t>
      </w:r>
      <w:r w:rsidR="00C552E7" w:rsidRPr="00D61EB9">
        <w:rPr>
          <w:rFonts w:ascii="Times New Roman" w:hAnsi="Times New Roman" w:cs="Times New Roman"/>
          <w:sz w:val="24"/>
          <w:szCs w:val="24"/>
          <w:lang w:val="es-ES"/>
        </w:rPr>
        <w:t xml:space="preserve"> la atención educativa al tener en cuenta similitudes en las particularidades de los educandos, se </w:t>
      </w:r>
      <w:r w:rsidR="008800B7">
        <w:rPr>
          <w:rFonts w:ascii="Times New Roman" w:hAnsi="Times New Roman" w:cs="Times New Roman"/>
          <w:sz w:val="24"/>
          <w:szCs w:val="24"/>
          <w:lang w:val="es-ES"/>
        </w:rPr>
        <w:t>utilicen</w:t>
      </w:r>
      <w:r w:rsidR="00C552E7" w:rsidRPr="00D61EB9">
        <w:rPr>
          <w:rFonts w:ascii="Times New Roman" w:hAnsi="Times New Roman" w:cs="Times New Roman"/>
          <w:sz w:val="24"/>
          <w:szCs w:val="24"/>
          <w:lang w:val="es-ES"/>
        </w:rPr>
        <w:t xml:space="preserve"> agrupamientos heterogéneos</w:t>
      </w:r>
      <w:r w:rsidR="00E65D50">
        <w:rPr>
          <w:rFonts w:ascii="Times New Roman" w:hAnsi="Times New Roman" w:cs="Times New Roman"/>
          <w:sz w:val="24"/>
          <w:szCs w:val="24"/>
          <w:lang w:val="es-ES"/>
        </w:rPr>
        <w:t xml:space="preserve">. Esto se debe a que la diversidad </w:t>
      </w:r>
      <w:r w:rsidR="00C552E7" w:rsidRPr="00D61EB9">
        <w:rPr>
          <w:rFonts w:ascii="Times New Roman" w:hAnsi="Times New Roman" w:cs="Times New Roman"/>
          <w:sz w:val="24"/>
          <w:szCs w:val="24"/>
          <w:lang w:val="es-ES"/>
        </w:rPr>
        <w:t xml:space="preserve">constituye una fuente de enriquecimiento personal que </w:t>
      </w:r>
      <w:r w:rsidR="00E65D50">
        <w:rPr>
          <w:rFonts w:ascii="Times New Roman" w:hAnsi="Times New Roman" w:cs="Times New Roman"/>
          <w:sz w:val="24"/>
          <w:szCs w:val="24"/>
          <w:lang w:val="es-ES"/>
        </w:rPr>
        <w:t>permitirá obtener</w:t>
      </w:r>
      <w:r w:rsidR="00C552E7" w:rsidRPr="00D61EB9">
        <w:rPr>
          <w:rFonts w:ascii="Times New Roman" w:hAnsi="Times New Roman" w:cs="Times New Roman"/>
          <w:sz w:val="24"/>
          <w:szCs w:val="24"/>
          <w:lang w:val="es-ES"/>
        </w:rPr>
        <w:t xml:space="preserve"> mejores resultados en el aprendizaje. </w:t>
      </w:r>
    </w:p>
    <w:p w14:paraId="0F4CDCD8" w14:textId="5C9DD8C5" w:rsidR="00C552E7" w:rsidRPr="00D61EB9" w:rsidRDefault="00C552E7"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Los aspectos descritos </w:t>
      </w:r>
      <w:r w:rsidR="008800B7">
        <w:rPr>
          <w:rFonts w:ascii="Times New Roman" w:hAnsi="Times New Roman" w:cs="Times New Roman"/>
          <w:sz w:val="24"/>
          <w:szCs w:val="24"/>
          <w:lang w:val="es-ES"/>
        </w:rPr>
        <w:t>anteriormente</w:t>
      </w:r>
      <w:r w:rsidRPr="00D61EB9">
        <w:rPr>
          <w:rFonts w:ascii="Times New Roman" w:hAnsi="Times New Roman" w:cs="Times New Roman"/>
          <w:sz w:val="24"/>
          <w:szCs w:val="24"/>
          <w:lang w:val="es-ES"/>
        </w:rPr>
        <w:t xml:space="preserve"> deben ser considerados en las preparaciones metodológicas de los maestros primarios </w:t>
      </w:r>
      <w:r w:rsidR="008800B7">
        <w:rPr>
          <w:rFonts w:ascii="Times New Roman" w:hAnsi="Times New Roman" w:cs="Times New Roman"/>
          <w:sz w:val="24"/>
          <w:szCs w:val="24"/>
          <w:lang w:val="es-ES"/>
        </w:rPr>
        <w:t>con el</w:t>
      </w:r>
      <w:r w:rsidRPr="00D61EB9">
        <w:rPr>
          <w:rFonts w:ascii="Times New Roman" w:hAnsi="Times New Roman" w:cs="Times New Roman"/>
          <w:sz w:val="24"/>
          <w:szCs w:val="24"/>
          <w:lang w:val="es-ES"/>
        </w:rPr>
        <w:t xml:space="preserve"> fin de promover el </w:t>
      </w:r>
      <w:r w:rsidR="008800B7">
        <w:rPr>
          <w:rFonts w:ascii="Times New Roman" w:hAnsi="Times New Roman" w:cs="Times New Roman"/>
          <w:sz w:val="24"/>
          <w:szCs w:val="24"/>
          <w:lang w:val="es-ES"/>
        </w:rPr>
        <w:t>uso</w:t>
      </w:r>
      <w:r w:rsidRPr="00D61EB9">
        <w:rPr>
          <w:rFonts w:ascii="Times New Roman" w:hAnsi="Times New Roman" w:cs="Times New Roman"/>
          <w:sz w:val="24"/>
          <w:szCs w:val="24"/>
          <w:lang w:val="es-ES"/>
        </w:rPr>
        <w:t xml:space="preserve"> del aprendizaje cooperativo como método </w:t>
      </w:r>
      <w:r w:rsidR="008800B7">
        <w:rPr>
          <w:rFonts w:ascii="Times New Roman" w:hAnsi="Times New Roman" w:cs="Times New Roman"/>
          <w:sz w:val="24"/>
          <w:szCs w:val="24"/>
          <w:lang w:val="es-ES"/>
        </w:rPr>
        <w:t>p</w:t>
      </w:r>
      <w:r w:rsidRPr="00D61EB9">
        <w:rPr>
          <w:rFonts w:ascii="Times New Roman" w:hAnsi="Times New Roman" w:cs="Times New Roman"/>
          <w:sz w:val="24"/>
          <w:szCs w:val="24"/>
          <w:lang w:val="es-ES"/>
        </w:rPr>
        <w:t>ara la inclusión socioeducativa en el proceso de enseñanza</w:t>
      </w:r>
      <w:r w:rsidR="008800B7">
        <w:rPr>
          <w:rFonts w:ascii="Times New Roman" w:hAnsi="Times New Roman" w:cs="Times New Roman"/>
          <w:sz w:val="24"/>
          <w:szCs w:val="24"/>
          <w:lang w:val="es-ES"/>
        </w:rPr>
        <w:t xml:space="preserve"> -</w:t>
      </w:r>
      <w:r w:rsidRPr="00D61EB9">
        <w:rPr>
          <w:rFonts w:ascii="Times New Roman" w:hAnsi="Times New Roman" w:cs="Times New Roman"/>
          <w:sz w:val="24"/>
          <w:szCs w:val="24"/>
          <w:lang w:val="es-ES"/>
        </w:rPr>
        <w:t xml:space="preserve"> aprendizaje, al mismo tiempo que </w:t>
      </w:r>
      <w:r w:rsidR="008800B7">
        <w:rPr>
          <w:rFonts w:ascii="Times New Roman" w:hAnsi="Times New Roman" w:cs="Times New Roman"/>
          <w:sz w:val="24"/>
          <w:szCs w:val="24"/>
          <w:lang w:val="es-ES"/>
        </w:rPr>
        <w:t>se abandona</w:t>
      </w:r>
      <w:r w:rsidRPr="00D61EB9">
        <w:rPr>
          <w:rFonts w:ascii="Times New Roman" w:hAnsi="Times New Roman" w:cs="Times New Roman"/>
          <w:sz w:val="24"/>
          <w:szCs w:val="24"/>
          <w:lang w:val="es-ES"/>
        </w:rPr>
        <w:t xml:space="preserve"> la práctica educativa tradicional </w:t>
      </w:r>
      <w:r w:rsidR="008800B7">
        <w:rPr>
          <w:rFonts w:ascii="Times New Roman" w:hAnsi="Times New Roman" w:cs="Times New Roman"/>
          <w:sz w:val="24"/>
          <w:szCs w:val="24"/>
          <w:lang w:val="es-ES"/>
        </w:rPr>
        <w:t>en favor de</w:t>
      </w:r>
      <w:r w:rsidRPr="00D61EB9">
        <w:rPr>
          <w:rFonts w:ascii="Times New Roman" w:hAnsi="Times New Roman" w:cs="Times New Roman"/>
          <w:sz w:val="24"/>
          <w:szCs w:val="24"/>
          <w:lang w:val="es-ES"/>
        </w:rPr>
        <w:t xml:space="preserve"> una pedagogía más renovadora y con un </w:t>
      </w:r>
      <w:r w:rsidR="008800B7">
        <w:rPr>
          <w:rFonts w:ascii="Times New Roman" w:hAnsi="Times New Roman" w:cs="Times New Roman"/>
          <w:sz w:val="24"/>
          <w:szCs w:val="24"/>
          <w:lang w:val="es-ES"/>
        </w:rPr>
        <w:t>enfoque</w:t>
      </w:r>
      <w:r w:rsidRPr="00D61EB9">
        <w:rPr>
          <w:rFonts w:ascii="Times New Roman" w:hAnsi="Times New Roman" w:cs="Times New Roman"/>
          <w:sz w:val="24"/>
          <w:szCs w:val="24"/>
          <w:lang w:val="es-ES"/>
        </w:rPr>
        <w:t xml:space="preserve"> desarrollador</w:t>
      </w:r>
      <w:r w:rsidR="008800B7">
        <w:rPr>
          <w:rFonts w:ascii="Times New Roman" w:hAnsi="Times New Roman" w:cs="Times New Roman"/>
          <w:sz w:val="24"/>
          <w:szCs w:val="24"/>
          <w:lang w:val="es-ES"/>
        </w:rPr>
        <w:t>.</w:t>
      </w:r>
      <w:r w:rsidRPr="00D61EB9">
        <w:rPr>
          <w:rFonts w:ascii="Times New Roman" w:hAnsi="Times New Roman" w:cs="Times New Roman"/>
          <w:sz w:val="24"/>
          <w:szCs w:val="24"/>
          <w:lang w:val="es-ES"/>
        </w:rPr>
        <w:t xml:space="preserve">   </w:t>
      </w:r>
    </w:p>
    <w:p w14:paraId="12C10524" w14:textId="788D22C1" w:rsidR="00C552E7" w:rsidRPr="00D61EB9" w:rsidRDefault="00C552E7"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El objetivo de</w:t>
      </w:r>
      <w:r w:rsidR="00BB79E4" w:rsidRPr="00D61EB9">
        <w:rPr>
          <w:rFonts w:ascii="Times New Roman" w:hAnsi="Times New Roman" w:cs="Times New Roman"/>
          <w:sz w:val="24"/>
          <w:szCs w:val="24"/>
          <w:lang w:val="es-ES"/>
        </w:rPr>
        <w:t xml:space="preserve">l artículo </w:t>
      </w:r>
      <w:r w:rsidRPr="00D61EB9">
        <w:rPr>
          <w:rFonts w:ascii="Times New Roman" w:hAnsi="Times New Roman" w:cs="Times New Roman"/>
          <w:sz w:val="24"/>
          <w:szCs w:val="24"/>
          <w:lang w:val="es-ES"/>
        </w:rPr>
        <w:t>radica en socializar una experiencia pedagógica implementada mediante una estrategia metodológica de preparación para el maestro primario en el empleo del aprendizaje cooperativo como método de inclusión socioeducativa.</w:t>
      </w:r>
    </w:p>
    <w:p w14:paraId="35E3C65D" w14:textId="7746B2C9" w:rsidR="00D94E16" w:rsidRPr="00D61EB9" w:rsidRDefault="00D94E16" w:rsidP="00E52DA7">
      <w:pPr>
        <w:spacing w:line="360" w:lineRule="auto"/>
        <w:jc w:val="center"/>
        <w:rPr>
          <w:rFonts w:ascii="Times New Roman" w:hAnsi="Times New Roman" w:cs="Times New Roman"/>
          <w:b/>
          <w:bCs/>
          <w:sz w:val="24"/>
          <w:szCs w:val="24"/>
          <w:lang w:val="es-ES"/>
        </w:rPr>
      </w:pPr>
      <w:r w:rsidRPr="00D61EB9">
        <w:rPr>
          <w:rFonts w:ascii="Times New Roman" w:hAnsi="Times New Roman" w:cs="Times New Roman"/>
          <w:b/>
          <w:bCs/>
          <w:sz w:val="24"/>
          <w:szCs w:val="24"/>
          <w:lang w:val="es-ES"/>
        </w:rPr>
        <w:t>DESARROLLO</w:t>
      </w:r>
    </w:p>
    <w:p w14:paraId="515FFB35" w14:textId="1E86CA52" w:rsidR="00D66321" w:rsidRPr="00D61EB9" w:rsidRDefault="003077EF"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lastRenderedPageBreak/>
        <w:t>L</w:t>
      </w:r>
      <w:r w:rsidR="00335F15" w:rsidRPr="00D61EB9">
        <w:rPr>
          <w:rFonts w:ascii="Times New Roman" w:hAnsi="Times New Roman" w:cs="Times New Roman"/>
          <w:sz w:val="24"/>
          <w:szCs w:val="24"/>
          <w:lang w:val="es-ES"/>
        </w:rPr>
        <w:t>a estrategia</w:t>
      </w:r>
      <w:r w:rsidRPr="00D61EB9">
        <w:rPr>
          <w:rFonts w:ascii="Times New Roman" w:hAnsi="Times New Roman" w:cs="Times New Roman"/>
          <w:sz w:val="24"/>
          <w:szCs w:val="24"/>
          <w:lang w:val="es-ES"/>
        </w:rPr>
        <w:t>, constituye un resultado científico que favorece la mejora de la realidad</w:t>
      </w:r>
      <w:r w:rsidR="009717EC">
        <w:rPr>
          <w:rFonts w:ascii="Times New Roman" w:hAnsi="Times New Roman" w:cs="Times New Roman"/>
          <w:sz w:val="24"/>
          <w:szCs w:val="24"/>
          <w:lang w:val="es-ES"/>
        </w:rPr>
        <w:t xml:space="preserve">, Sierra </w:t>
      </w:r>
      <w:r w:rsidR="00125229" w:rsidRPr="00D61EB9">
        <w:rPr>
          <w:rFonts w:ascii="Times New Roman" w:hAnsi="Times New Roman" w:cs="Times New Roman"/>
          <w:sz w:val="24"/>
          <w:szCs w:val="24"/>
          <w:lang w:val="es-ES"/>
        </w:rPr>
        <w:t>(2016)</w:t>
      </w:r>
      <w:r w:rsidR="003F48C1" w:rsidRPr="00D61EB9">
        <w:rPr>
          <w:rFonts w:ascii="Times New Roman" w:hAnsi="Times New Roman" w:cs="Times New Roman"/>
          <w:sz w:val="24"/>
          <w:szCs w:val="24"/>
          <w:lang w:val="es-ES"/>
        </w:rPr>
        <w:t xml:space="preserve"> </w:t>
      </w:r>
      <w:r w:rsidR="009717EC">
        <w:rPr>
          <w:rFonts w:ascii="Times New Roman" w:hAnsi="Times New Roman" w:cs="Times New Roman"/>
          <w:sz w:val="24"/>
          <w:szCs w:val="24"/>
          <w:lang w:val="es-ES"/>
        </w:rPr>
        <w:t xml:space="preserve">al respecto </w:t>
      </w:r>
      <w:r w:rsidR="003F48C1" w:rsidRPr="00D61EB9">
        <w:rPr>
          <w:rFonts w:ascii="Times New Roman" w:hAnsi="Times New Roman" w:cs="Times New Roman"/>
          <w:sz w:val="24"/>
          <w:szCs w:val="24"/>
          <w:lang w:val="es-ES"/>
        </w:rPr>
        <w:t>plantea que</w:t>
      </w:r>
      <w:r w:rsidR="00125229" w:rsidRPr="00D61EB9">
        <w:rPr>
          <w:rFonts w:ascii="Times New Roman" w:hAnsi="Times New Roman" w:cs="Times New Roman"/>
          <w:sz w:val="24"/>
          <w:szCs w:val="24"/>
          <w:lang w:val="es-ES"/>
        </w:rPr>
        <w:t xml:space="preserve"> “</w:t>
      </w:r>
      <w:r w:rsidR="00125229" w:rsidRPr="00D61EB9">
        <w:rPr>
          <w:rFonts w:ascii="Times New Roman" w:hAnsi="Times New Roman" w:cs="Times New Roman"/>
          <w:i/>
          <w:iCs/>
          <w:sz w:val="24"/>
          <w:szCs w:val="24"/>
          <w:lang w:val="es-ES"/>
        </w:rPr>
        <w:t>establece</w:t>
      </w:r>
      <w:r w:rsidRPr="00D61EB9">
        <w:rPr>
          <w:rFonts w:ascii="Times New Roman" w:hAnsi="Times New Roman" w:cs="Times New Roman"/>
          <w:i/>
          <w:iCs/>
          <w:sz w:val="24"/>
          <w:szCs w:val="24"/>
          <w:lang w:val="es-ES"/>
        </w:rPr>
        <w:t xml:space="preserve"> la dirección inteligente, desde un perspectiva amplia y global, de las acciones encaminadas a resolver los problemas detectados en un determinado segmento de la actividad humana</w:t>
      </w:r>
      <w:r w:rsidRPr="00D61EB9">
        <w:rPr>
          <w:rFonts w:ascii="Times New Roman" w:hAnsi="Times New Roman" w:cs="Times New Roman"/>
          <w:sz w:val="24"/>
          <w:szCs w:val="24"/>
          <w:lang w:val="es-ES"/>
        </w:rPr>
        <w:t>.</w:t>
      </w:r>
      <w:r w:rsidR="00125229" w:rsidRPr="00D61EB9">
        <w:rPr>
          <w:rFonts w:ascii="Times New Roman" w:hAnsi="Times New Roman" w:cs="Times New Roman"/>
          <w:sz w:val="24"/>
          <w:szCs w:val="24"/>
          <w:lang w:val="es-ES"/>
        </w:rPr>
        <w:t>”</w:t>
      </w:r>
      <w:r w:rsidRPr="00D61EB9">
        <w:rPr>
          <w:rFonts w:ascii="Times New Roman" w:hAnsi="Times New Roman" w:cs="Times New Roman"/>
          <w:sz w:val="24"/>
          <w:szCs w:val="24"/>
          <w:lang w:val="es-ES"/>
        </w:rPr>
        <w:t xml:space="preserve"> (38)</w:t>
      </w:r>
      <w:r w:rsidR="00A36BE8" w:rsidRPr="00D61EB9">
        <w:rPr>
          <w:rFonts w:ascii="Times New Roman" w:hAnsi="Times New Roman" w:cs="Times New Roman"/>
          <w:sz w:val="24"/>
          <w:szCs w:val="24"/>
          <w:lang w:val="es-ES"/>
        </w:rPr>
        <w:t xml:space="preserve">. </w:t>
      </w:r>
    </w:p>
    <w:p w14:paraId="38F5B815" w14:textId="4CEB902D" w:rsidR="00924F97" w:rsidRPr="00D61EB9" w:rsidRDefault="004C630E" w:rsidP="00D61EB9">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diseño de la estrategia que se propone</w:t>
      </w:r>
      <w:r w:rsidR="00A36BE8" w:rsidRPr="00D61EB9">
        <w:rPr>
          <w:rFonts w:ascii="Times New Roman" w:hAnsi="Times New Roman" w:cs="Times New Roman"/>
          <w:sz w:val="24"/>
          <w:szCs w:val="24"/>
          <w:lang w:val="es-ES"/>
        </w:rPr>
        <w:t xml:space="preserve"> </w:t>
      </w:r>
      <w:r w:rsidR="00511194" w:rsidRPr="00D61EB9">
        <w:rPr>
          <w:rFonts w:ascii="Times New Roman" w:hAnsi="Times New Roman" w:cs="Times New Roman"/>
          <w:sz w:val="24"/>
          <w:szCs w:val="24"/>
          <w:lang w:val="es-ES"/>
        </w:rPr>
        <w:t>toma en consideración la concepción de trabajo metodológico expresada en la Resolución Ministerial No 200/2014, al concebirse el mismo como vía esencial para la preparación de los maestros</w:t>
      </w:r>
      <w:r w:rsidR="00FA0D02">
        <w:rPr>
          <w:rFonts w:ascii="Times New Roman" w:hAnsi="Times New Roman" w:cs="Times New Roman"/>
          <w:sz w:val="24"/>
          <w:szCs w:val="24"/>
          <w:lang w:val="es-ES"/>
        </w:rPr>
        <w:t>. E</w:t>
      </w:r>
      <w:r w:rsidR="00511194" w:rsidRPr="00D61EB9">
        <w:rPr>
          <w:rFonts w:ascii="Times New Roman" w:hAnsi="Times New Roman" w:cs="Times New Roman"/>
          <w:sz w:val="24"/>
          <w:szCs w:val="24"/>
          <w:lang w:val="es-ES"/>
        </w:rPr>
        <w:t>sta particularidad le concede a la propuesta su carácter de estrategia metodológica</w:t>
      </w:r>
      <w:r w:rsidR="00924F97" w:rsidRPr="00D61EB9">
        <w:rPr>
          <w:rFonts w:ascii="Times New Roman" w:hAnsi="Times New Roman" w:cs="Times New Roman"/>
          <w:sz w:val="24"/>
          <w:szCs w:val="24"/>
          <w:lang w:val="es-ES"/>
        </w:rPr>
        <w:t>.</w:t>
      </w:r>
      <w:r w:rsidR="00511194" w:rsidRPr="00D61EB9">
        <w:rPr>
          <w:rFonts w:ascii="Times New Roman" w:hAnsi="Times New Roman" w:cs="Times New Roman"/>
          <w:sz w:val="24"/>
          <w:szCs w:val="24"/>
          <w:lang w:val="es-ES"/>
        </w:rPr>
        <w:t xml:space="preserve"> </w:t>
      </w:r>
      <w:r w:rsidR="00924F97" w:rsidRPr="00D61EB9">
        <w:rPr>
          <w:rFonts w:ascii="Times New Roman" w:hAnsi="Times New Roman" w:cs="Times New Roman"/>
          <w:sz w:val="24"/>
          <w:szCs w:val="24"/>
          <w:lang w:val="es-ES"/>
        </w:rPr>
        <w:t>Para</w:t>
      </w:r>
      <w:r w:rsidR="00511194" w:rsidRPr="00D61EB9">
        <w:rPr>
          <w:rFonts w:ascii="Times New Roman" w:hAnsi="Times New Roman" w:cs="Times New Roman"/>
          <w:sz w:val="24"/>
          <w:szCs w:val="24"/>
          <w:lang w:val="es-ES"/>
        </w:rPr>
        <w:t xml:space="preserve"> Medina (201</w:t>
      </w:r>
      <w:r w:rsidR="00073755" w:rsidRPr="00D61EB9">
        <w:rPr>
          <w:rFonts w:ascii="Times New Roman" w:hAnsi="Times New Roman" w:cs="Times New Roman"/>
          <w:sz w:val="24"/>
          <w:szCs w:val="24"/>
          <w:lang w:val="es-ES"/>
        </w:rPr>
        <w:t>8</w:t>
      </w:r>
      <w:r w:rsidR="00511194" w:rsidRPr="00D61EB9">
        <w:rPr>
          <w:rFonts w:ascii="Times New Roman" w:hAnsi="Times New Roman" w:cs="Times New Roman"/>
          <w:sz w:val="24"/>
          <w:szCs w:val="24"/>
          <w:lang w:val="es-ES"/>
        </w:rPr>
        <w:t>)</w:t>
      </w:r>
      <w:r w:rsidR="00FA0D02">
        <w:rPr>
          <w:rFonts w:ascii="Times New Roman" w:hAnsi="Times New Roman" w:cs="Times New Roman"/>
          <w:sz w:val="24"/>
          <w:szCs w:val="24"/>
          <w:lang w:val="es-ES"/>
        </w:rPr>
        <w:t>,</w:t>
      </w:r>
      <w:r w:rsidR="00511194" w:rsidRPr="00D61EB9">
        <w:rPr>
          <w:rFonts w:ascii="Times New Roman" w:hAnsi="Times New Roman" w:cs="Times New Roman"/>
          <w:sz w:val="24"/>
          <w:szCs w:val="24"/>
          <w:lang w:val="es-ES"/>
        </w:rPr>
        <w:t xml:space="preserve"> </w:t>
      </w:r>
      <w:r w:rsidR="00924F97" w:rsidRPr="00D61EB9">
        <w:rPr>
          <w:rFonts w:ascii="Times New Roman" w:hAnsi="Times New Roman" w:cs="Times New Roman"/>
          <w:sz w:val="24"/>
          <w:szCs w:val="24"/>
          <w:lang w:val="es-ES"/>
        </w:rPr>
        <w:t xml:space="preserve">la estrategia metodológica permite favorecer la actuación del docente en </w:t>
      </w:r>
      <w:r w:rsidR="00330C9C">
        <w:rPr>
          <w:rFonts w:ascii="Times New Roman" w:hAnsi="Times New Roman" w:cs="Times New Roman"/>
          <w:sz w:val="24"/>
          <w:szCs w:val="24"/>
          <w:lang w:val="es-ES"/>
        </w:rPr>
        <w:t>l</w:t>
      </w:r>
      <w:r w:rsidR="00924F97" w:rsidRPr="00D61EB9">
        <w:rPr>
          <w:rFonts w:ascii="Times New Roman" w:hAnsi="Times New Roman" w:cs="Times New Roman"/>
          <w:sz w:val="24"/>
          <w:szCs w:val="24"/>
          <w:lang w:val="es-ES"/>
        </w:rPr>
        <w:t>a planificación, implementación y evaluación del proceso enseñanza</w:t>
      </w:r>
      <w:r w:rsidR="00FA0D02">
        <w:rPr>
          <w:rFonts w:ascii="Times New Roman" w:hAnsi="Times New Roman" w:cs="Times New Roman"/>
          <w:sz w:val="24"/>
          <w:szCs w:val="24"/>
          <w:lang w:val="es-ES"/>
        </w:rPr>
        <w:t xml:space="preserve"> -</w:t>
      </w:r>
      <w:r w:rsidR="00924F97" w:rsidRPr="00D61EB9">
        <w:rPr>
          <w:rFonts w:ascii="Times New Roman" w:hAnsi="Times New Roman" w:cs="Times New Roman"/>
          <w:sz w:val="24"/>
          <w:szCs w:val="24"/>
          <w:lang w:val="es-ES"/>
        </w:rPr>
        <w:t xml:space="preserve"> aprendizaje (PEA) a partir de la identificación de criterio</w:t>
      </w:r>
      <w:r w:rsidR="00FA0D02">
        <w:rPr>
          <w:rFonts w:ascii="Times New Roman" w:hAnsi="Times New Roman" w:cs="Times New Roman"/>
          <w:sz w:val="24"/>
          <w:szCs w:val="24"/>
          <w:lang w:val="es-ES"/>
        </w:rPr>
        <w:t>s y procedimientos.</w:t>
      </w:r>
      <w:r w:rsidR="00924F97" w:rsidRPr="00D61EB9">
        <w:rPr>
          <w:rFonts w:ascii="Times New Roman" w:hAnsi="Times New Roman" w:cs="Times New Roman"/>
          <w:sz w:val="24"/>
          <w:szCs w:val="24"/>
          <w:lang w:val="es-ES"/>
        </w:rPr>
        <w:t xml:space="preserve"> </w:t>
      </w:r>
      <w:r w:rsidR="00FA0D02">
        <w:rPr>
          <w:rFonts w:ascii="Times New Roman" w:hAnsi="Times New Roman" w:cs="Times New Roman"/>
          <w:sz w:val="24"/>
          <w:szCs w:val="24"/>
          <w:lang w:val="es-ES"/>
        </w:rPr>
        <w:t>P</w:t>
      </w:r>
      <w:r w:rsidR="00924F97" w:rsidRPr="00D61EB9">
        <w:rPr>
          <w:rFonts w:ascii="Times New Roman" w:hAnsi="Times New Roman" w:cs="Times New Roman"/>
          <w:sz w:val="24"/>
          <w:szCs w:val="24"/>
          <w:lang w:val="es-ES"/>
        </w:rPr>
        <w:t>or otro lado, Bonilla et. al. (2020) refiere</w:t>
      </w:r>
      <w:r w:rsidR="00FA0D02">
        <w:rPr>
          <w:rFonts w:ascii="Times New Roman" w:hAnsi="Times New Roman" w:cs="Times New Roman"/>
          <w:sz w:val="24"/>
          <w:szCs w:val="24"/>
          <w:lang w:val="es-ES"/>
        </w:rPr>
        <w:t>n</w:t>
      </w:r>
      <w:r w:rsidR="00924F97" w:rsidRPr="00D61EB9">
        <w:rPr>
          <w:rFonts w:ascii="Times New Roman" w:hAnsi="Times New Roman" w:cs="Times New Roman"/>
          <w:sz w:val="24"/>
          <w:szCs w:val="24"/>
          <w:lang w:val="es-ES"/>
        </w:rPr>
        <w:t xml:space="preserve"> como particularidad de este tipo de estrategia la atención a métodos y procedimientos con los cuales es posible la dirección del PEA. </w:t>
      </w:r>
    </w:p>
    <w:p w14:paraId="1A4B89F0" w14:textId="6F263301" w:rsidR="00A36BE8" w:rsidRPr="00D61EB9" w:rsidRDefault="00924F97"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La </w:t>
      </w:r>
      <w:r w:rsidR="004C630E" w:rsidRPr="00D61EB9">
        <w:rPr>
          <w:rFonts w:ascii="Times New Roman" w:hAnsi="Times New Roman" w:cs="Times New Roman"/>
          <w:sz w:val="24"/>
          <w:szCs w:val="24"/>
          <w:lang w:val="es-ES"/>
        </w:rPr>
        <w:t xml:space="preserve">propuesta </w:t>
      </w:r>
      <w:r w:rsidR="004C630E">
        <w:rPr>
          <w:rFonts w:ascii="Times New Roman" w:hAnsi="Times New Roman" w:cs="Times New Roman"/>
          <w:sz w:val="24"/>
          <w:szCs w:val="24"/>
          <w:lang w:val="es-ES"/>
        </w:rPr>
        <w:t xml:space="preserve">de </w:t>
      </w:r>
      <w:r w:rsidRPr="00D61EB9">
        <w:rPr>
          <w:rFonts w:ascii="Times New Roman" w:hAnsi="Times New Roman" w:cs="Times New Roman"/>
          <w:sz w:val="24"/>
          <w:szCs w:val="24"/>
          <w:lang w:val="es-ES"/>
        </w:rPr>
        <w:t>estrategia metodológica tiene en consideración que l</w:t>
      </w:r>
      <w:r w:rsidR="00A36BE8" w:rsidRPr="00D61EB9">
        <w:rPr>
          <w:rFonts w:ascii="Times New Roman" w:hAnsi="Times New Roman" w:cs="Times New Roman"/>
          <w:sz w:val="24"/>
          <w:szCs w:val="24"/>
          <w:lang w:val="es-ES"/>
        </w:rPr>
        <w:t xml:space="preserve">as formas de trabajo metodológico se interrelacionan entre </w:t>
      </w:r>
      <w:r w:rsidRPr="00D61EB9">
        <w:rPr>
          <w:rFonts w:ascii="Times New Roman" w:hAnsi="Times New Roman" w:cs="Times New Roman"/>
          <w:sz w:val="24"/>
          <w:szCs w:val="24"/>
          <w:lang w:val="es-ES"/>
        </w:rPr>
        <w:t>sí</w:t>
      </w:r>
      <w:r w:rsidR="00A36BE8" w:rsidRPr="00D61EB9">
        <w:rPr>
          <w:rFonts w:ascii="Times New Roman" w:hAnsi="Times New Roman" w:cs="Times New Roman"/>
          <w:sz w:val="24"/>
          <w:szCs w:val="24"/>
          <w:lang w:val="es-ES"/>
        </w:rPr>
        <w:t xml:space="preserve"> y constituyen un sistema que contribuye a la preparación metodológica de los maestros</w:t>
      </w:r>
      <w:r w:rsidR="00FA0D02">
        <w:rPr>
          <w:rFonts w:ascii="Times New Roman" w:hAnsi="Times New Roman" w:cs="Times New Roman"/>
          <w:sz w:val="24"/>
          <w:szCs w:val="24"/>
          <w:lang w:val="es-ES"/>
        </w:rPr>
        <w:t>. P</w:t>
      </w:r>
      <w:r w:rsidRPr="00D61EB9">
        <w:rPr>
          <w:rFonts w:ascii="Times New Roman" w:hAnsi="Times New Roman" w:cs="Times New Roman"/>
          <w:sz w:val="24"/>
          <w:szCs w:val="24"/>
          <w:lang w:val="es-ES"/>
        </w:rPr>
        <w:t>or tal razón</w:t>
      </w:r>
      <w:r w:rsidR="00FA0D02">
        <w:rPr>
          <w:rFonts w:ascii="Times New Roman" w:hAnsi="Times New Roman" w:cs="Times New Roman"/>
          <w:sz w:val="24"/>
          <w:szCs w:val="24"/>
          <w:lang w:val="es-ES"/>
        </w:rPr>
        <w:t>,</w:t>
      </w:r>
      <w:r w:rsidRPr="00D61EB9">
        <w:rPr>
          <w:rFonts w:ascii="Times New Roman" w:hAnsi="Times New Roman" w:cs="Times New Roman"/>
          <w:sz w:val="24"/>
          <w:szCs w:val="24"/>
          <w:lang w:val="es-ES"/>
        </w:rPr>
        <w:t xml:space="preserve"> fueron seleccionadas varias actividades metodológicas </w:t>
      </w:r>
      <w:r w:rsidR="00A36BE8" w:rsidRPr="00D61EB9">
        <w:rPr>
          <w:rFonts w:ascii="Times New Roman" w:hAnsi="Times New Roman" w:cs="Times New Roman"/>
          <w:sz w:val="24"/>
          <w:szCs w:val="24"/>
          <w:lang w:val="es-ES"/>
        </w:rPr>
        <w:t>en correspondencia con los objetivos a lograr y las necesidades de</w:t>
      </w:r>
      <w:r w:rsidRPr="00D61EB9">
        <w:rPr>
          <w:rFonts w:ascii="Times New Roman" w:hAnsi="Times New Roman" w:cs="Times New Roman"/>
          <w:sz w:val="24"/>
          <w:szCs w:val="24"/>
          <w:lang w:val="es-ES"/>
        </w:rPr>
        <w:t xml:space="preserve"> los maestros</w:t>
      </w:r>
      <w:r w:rsidR="00A36BE8" w:rsidRPr="00D61EB9">
        <w:rPr>
          <w:rFonts w:ascii="Times New Roman" w:hAnsi="Times New Roman" w:cs="Times New Roman"/>
          <w:sz w:val="24"/>
          <w:szCs w:val="24"/>
          <w:lang w:val="es-ES"/>
        </w:rPr>
        <w:t xml:space="preserve">. </w:t>
      </w:r>
    </w:p>
    <w:p w14:paraId="2E29EEA2" w14:textId="3CC2AD78" w:rsidR="00C552E7" w:rsidRPr="00D61EB9" w:rsidRDefault="00C552E7"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La propue</w:t>
      </w:r>
      <w:r w:rsidR="00B94909">
        <w:rPr>
          <w:rFonts w:ascii="Times New Roman" w:hAnsi="Times New Roman" w:cs="Times New Roman"/>
          <w:sz w:val="24"/>
          <w:szCs w:val="24"/>
          <w:lang w:val="es-ES"/>
        </w:rPr>
        <w:t>sta que se realiza se fundamenta</w:t>
      </w:r>
      <w:r w:rsidRPr="00D61EB9">
        <w:rPr>
          <w:rFonts w:ascii="Times New Roman" w:hAnsi="Times New Roman" w:cs="Times New Roman"/>
          <w:sz w:val="24"/>
          <w:szCs w:val="24"/>
          <w:lang w:val="es-ES"/>
        </w:rPr>
        <w:t xml:space="preserve"> desde el punto de vista filos</w:t>
      </w:r>
      <w:r w:rsidR="000C5059">
        <w:rPr>
          <w:rFonts w:ascii="Times New Roman" w:hAnsi="Times New Roman" w:cs="Times New Roman"/>
          <w:sz w:val="24"/>
          <w:szCs w:val="24"/>
          <w:lang w:val="es-ES"/>
        </w:rPr>
        <w:t>ófico, sociológico, psicológico y</w:t>
      </w:r>
      <w:r w:rsidRPr="00D61EB9">
        <w:rPr>
          <w:rFonts w:ascii="Times New Roman" w:hAnsi="Times New Roman" w:cs="Times New Roman"/>
          <w:sz w:val="24"/>
          <w:szCs w:val="24"/>
          <w:lang w:val="es-ES"/>
        </w:rPr>
        <w:t xml:space="preserve"> pedagógico al considerar que los maestros primarios son capaces de transformarse a sí mismo</w:t>
      </w:r>
      <w:r w:rsidR="00B94909">
        <w:rPr>
          <w:rFonts w:ascii="Times New Roman" w:hAnsi="Times New Roman" w:cs="Times New Roman"/>
          <w:sz w:val="24"/>
          <w:szCs w:val="24"/>
          <w:lang w:val="es-ES"/>
        </w:rPr>
        <w:t>s</w:t>
      </w:r>
      <w:r w:rsidRPr="00D61EB9">
        <w:rPr>
          <w:rFonts w:ascii="Times New Roman" w:hAnsi="Times New Roman" w:cs="Times New Roman"/>
          <w:sz w:val="24"/>
          <w:szCs w:val="24"/>
          <w:lang w:val="es-ES"/>
        </w:rPr>
        <w:t xml:space="preserve"> y a la socie</w:t>
      </w:r>
      <w:r w:rsidR="00B94909">
        <w:rPr>
          <w:rFonts w:ascii="Times New Roman" w:hAnsi="Times New Roman" w:cs="Times New Roman"/>
          <w:sz w:val="24"/>
          <w:szCs w:val="24"/>
          <w:lang w:val="es-ES"/>
        </w:rPr>
        <w:t>dad. P</w:t>
      </w:r>
      <w:r w:rsidRPr="00D61EB9">
        <w:rPr>
          <w:rFonts w:ascii="Times New Roman" w:hAnsi="Times New Roman" w:cs="Times New Roman"/>
          <w:sz w:val="24"/>
          <w:szCs w:val="24"/>
          <w:lang w:val="es-ES"/>
        </w:rPr>
        <w:t>ara ello</w:t>
      </w:r>
      <w:r w:rsidR="00B94909">
        <w:rPr>
          <w:rFonts w:ascii="Times New Roman" w:hAnsi="Times New Roman" w:cs="Times New Roman"/>
          <w:sz w:val="24"/>
          <w:szCs w:val="24"/>
          <w:lang w:val="es-ES"/>
        </w:rPr>
        <w:t>,</w:t>
      </w:r>
      <w:r w:rsidRPr="00D61EB9">
        <w:rPr>
          <w:rFonts w:ascii="Times New Roman" w:hAnsi="Times New Roman" w:cs="Times New Roman"/>
          <w:sz w:val="24"/>
          <w:szCs w:val="24"/>
          <w:lang w:val="es-ES"/>
        </w:rPr>
        <w:t xml:space="preserve"> deben comprender los problemas inherente</w:t>
      </w:r>
      <w:r w:rsidR="00B94909">
        <w:rPr>
          <w:rFonts w:ascii="Times New Roman" w:hAnsi="Times New Roman" w:cs="Times New Roman"/>
          <w:sz w:val="24"/>
          <w:szCs w:val="24"/>
          <w:lang w:val="es-ES"/>
        </w:rPr>
        <w:t>s</w:t>
      </w:r>
      <w:r w:rsidRPr="00D61EB9">
        <w:rPr>
          <w:rFonts w:ascii="Times New Roman" w:hAnsi="Times New Roman" w:cs="Times New Roman"/>
          <w:sz w:val="24"/>
          <w:szCs w:val="24"/>
          <w:lang w:val="es-ES"/>
        </w:rPr>
        <w:t xml:space="preserve"> a su formación y en dependencia con las exigencias socia</w:t>
      </w:r>
      <w:r w:rsidR="00B94909">
        <w:rPr>
          <w:rFonts w:ascii="Times New Roman" w:hAnsi="Times New Roman" w:cs="Times New Roman"/>
          <w:sz w:val="24"/>
          <w:szCs w:val="24"/>
          <w:lang w:val="es-ES"/>
        </w:rPr>
        <w:t>les y el modelo del profesional. D</w:t>
      </w:r>
      <w:r w:rsidRPr="00D61EB9">
        <w:rPr>
          <w:rFonts w:ascii="Times New Roman" w:hAnsi="Times New Roman" w:cs="Times New Roman"/>
          <w:sz w:val="24"/>
          <w:szCs w:val="24"/>
          <w:lang w:val="es-ES"/>
        </w:rPr>
        <w:t>ado que su función social demanda respo</w:t>
      </w:r>
      <w:r w:rsidR="00B94909">
        <w:rPr>
          <w:rFonts w:ascii="Times New Roman" w:hAnsi="Times New Roman" w:cs="Times New Roman"/>
          <w:sz w:val="24"/>
          <w:szCs w:val="24"/>
          <w:lang w:val="es-ES"/>
        </w:rPr>
        <w:t>nder a las condiciones históricas</w:t>
      </w:r>
      <w:r w:rsidRPr="00D61EB9">
        <w:rPr>
          <w:rFonts w:ascii="Times New Roman" w:hAnsi="Times New Roman" w:cs="Times New Roman"/>
          <w:sz w:val="24"/>
          <w:szCs w:val="24"/>
          <w:lang w:val="es-ES"/>
        </w:rPr>
        <w:t xml:space="preserve"> concretas en </w:t>
      </w:r>
      <w:r w:rsidR="00B94909">
        <w:rPr>
          <w:rFonts w:ascii="Times New Roman" w:hAnsi="Times New Roman" w:cs="Times New Roman"/>
          <w:sz w:val="24"/>
          <w:szCs w:val="24"/>
          <w:lang w:val="es-ES"/>
        </w:rPr>
        <w:t xml:space="preserve">las </w:t>
      </w:r>
      <w:r w:rsidRPr="00D61EB9">
        <w:rPr>
          <w:rFonts w:ascii="Times New Roman" w:hAnsi="Times New Roman" w:cs="Times New Roman"/>
          <w:sz w:val="24"/>
          <w:szCs w:val="24"/>
          <w:lang w:val="es-ES"/>
        </w:rPr>
        <w:t>que se desarrolla la educación, se concibe el valor histórico-cultural de la preparación del ho</w:t>
      </w:r>
      <w:r w:rsidR="00B94909">
        <w:rPr>
          <w:rFonts w:ascii="Times New Roman" w:hAnsi="Times New Roman" w:cs="Times New Roman"/>
          <w:sz w:val="24"/>
          <w:szCs w:val="24"/>
          <w:lang w:val="es-ES"/>
        </w:rPr>
        <w:t>mbre como un fenómeno educativo.</w:t>
      </w:r>
      <w:r w:rsidRPr="00D61EB9">
        <w:rPr>
          <w:rFonts w:ascii="Times New Roman" w:hAnsi="Times New Roman" w:cs="Times New Roman"/>
          <w:sz w:val="24"/>
          <w:szCs w:val="24"/>
          <w:lang w:val="es-ES"/>
        </w:rPr>
        <w:t xml:space="preserve"> </w:t>
      </w:r>
      <w:r w:rsidR="00B94909">
        <w:rPr>
          <w:rFonts w:ascii="Times New Roman" w:hAnsi="Times New Roman" w:cs="Times New Roman"/>
          <w:sz w:val="24"/>
          <w:szCs w:val="24"/>
          <w:lang w:val="es-ES"/>
        </w:rPr>
        <w:t>Este se manifiesta</w:t>
      </w:r>
      <w:r w:rsidRPr="00D61EB9">
        <w:rPr>
          <w:rFonts w:ascii="Times New Roman" w:hAnsi="Times New Roman" w:cs="Times New Roman"/>
          <w:sz w:val="24"/>
          <w:szCs w:val="24"/>
          <w:lang w:val="es-ES"/>
        </w:rPr>
        <w:t xml:space="preserve"> en un proceso pedagógico profesional en el que se </w:t>
      </w:r>
      <w:r w:rsidR="00B94909">
        <w:rPr>
          <w:rFonts w:ascii="Times New Roman" w:hAnsi="Times New Roman" w:cs="Times New Roman"/>
          <w:sz w:val="24"/>
          <w:szCs w:val="24"/>
          <w:lang w:val="es-ES"/>
        </w:rPr>
        <w:t>establece</w:t>
      </w:r>
      <w:r w:rsidRPr="00D61EB9">
        <w:rPr>
          <w:rFonts w:ascii="Times New Roman" w:hAnsi="Times New Roman" w:cs="Times New Roman"/>
          <w:sz w:val="24"/>
          <w:szCs w:val="24"/>
          <w:lang w:val="es-ES"/>
        </w:rPr>
        <w:t xml:space="preserve"> la relación entre la educación, la instrucción, la e</w:t>
      </w:r>
      <w:r w:rsidR="00B94909">
        <w:rPr>
          <w:rFonts w:ascii="Times New Roman" w:hAnsi="Times New Roman" w:cs="Times New Roman"/>
          <w:sz w:val="24"/>
          <w:szCs w:val="24"/>
          <w:lang w:val="es-ES"/>
        </w:rPr>
        <w:t xml:space="preserve">nseñanza y el aprendizaje. </w:t>
      </w:r>
      <w:r w:rsidR="00736513">
        <w:rPr>
          <w:rFonts w:ascii="Times New Roman" w:hAnsi="Times New Roman" w:cs="Times New Roman"/>
          <w:sz w:val="24"/>
          <w:szCs w:val="24"/>
          <w:lang w:val="es-ES"/>
        </w:rPr>
        <w:t>Se asume</w:t>
      </w:r>
      <w:r w:rsidR="00B94909">
        <w:rPr>
          <w:rFonts w:ascii="Times New Roman" w:hAnsi="Times New Roman" w:cs="Times New Roman"/>
          <w:sz w:val="24"/>
          <w:szCs w:val="24"/>
          <w:lang w:val="es-ES"/>
        </w:rPr>
        <w:t xml:space="preserve"> la</w:t>
      </w:r>
      <w:r w:rsidRPr="00D61EB9">
        <w:rPr>
          <w:rFonts w:ascii="Times New Roman" w:hAnsi="Times New Roman" w:cs="Times New Roman"/>
          <w:sz w:val="24"/>
          <w:szCs w:val="24"/>
          <w:lang w:val="es-ES"/>
        </w:rPr>
        <w:t xml:space="preserve"> concepción desarrolladora </w:t>
      </w:r>
      <w:r w:rsidR="003F48C1" w:rsidRPr="00D61EB9">
        <w:rPr>
          <w:rFonts w:ascii="Times New Roman" w:hAnsi="Times New Roman" w:cs="Times New Roman"/>
          <w:sz w:val="24"/>
          <w:szCs w:val="24"/>
          <w:lang w:val="es-ES"/>
        </w:rPr>
        <w:t xml:space="preserve">del trabajo metodológico como vía fundamental para modificar tendencias, </w:t>
      </w:r>
      <w:r w:rsidR="003F48C1" w:rsidRPr="00D61EB9">
        <w:rPr>
          <w:rFonts w:ascii="Times New Roman" w:hAnsi="Times New Roman" w:cs="Times New Roman"/>
          <w:sz w:val="24"/>
          <w:szCs w:val="24"/>
          <w:lang w:val="es-ES"/>
        </w:rPr>
        <w:lastRenderedPageBreak/>
        <w:t xml:space="preserve">actitudes y acciones concretas de los maestros primarios, además, </w:t>
      </w:r>
      <w:r w:rsidRPr="00D61EB9">
        <w:rPr>
          <w:rFonts w:ascii="Times New Roman" w:hAnsi="Times New Roman" w:cs="Times New Roman"/>
          <w:sz w:val="24"/>
          <w:szCs w:val="24"/>
          <w:lang w:val="es-ES"/>
        </w:rPr>
        <w:t>permite la apropiación y tra</w:t>
      </w:r>
      <w:r w:rsidR="00B94909">
        <w:rPr>
          <w:rFonts w:ascii="Times New Roman" w:hAnsi="Times New Roman" w:cs="Times New Roman"/>
          <w:sz w:val="24"/>
          <w:szCs w:val="24"/>
          <w:lang w:val="es-ES"/>
        </w:rPr>
        <w:t>n</w:t>
      </w:r>
      <w:r w:rsidRPr="00D61EB9">
        <w:rPr>
          <w:rFonts w:ascii="Times New Roman" w:hAnsi="Times New Roman" w:cs="Times New Roman"/>
          <w:sz w:val="24"/>
          <w:szCs w:val="24"/>
          <w:lang w:val="es-ES"/>
        </w:rPr>
        <w:t>smisión de la cultura de manera general y en particular la relacionada al empleo del aprendizaje cooperativo como método para la inclusión socioeducativa en la Educación Primaria.</w:t>
      </w:r>
    </w:p>
    <w:p w14:paraId="4092AFA3" w14:textId="47F87832" w:rsidR="00C552E7" w:rsidRDefault="00C552E7"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La propuesta que se realiza se caracteriza por buscar la participación de los maestros primarios mediante el intercambio de experiencias y saberes, reconoce el carácter flexible del cronograma y los contenidos que se proyectan en tanto respondan a los objetivos previstos, su carácter desarrollador se lo otorga las posibilidades que brinda sus interrelaciones para el trabajo grupal, por equipos e individual, así como para el vínculo teoría-práctica. Como otro rasgo distintivo, la propuesta es contextualizada, pues está en correspondencia con los objetivos propuestos y la satisfacción de las necesidades de los maestros primario en torno a su preparación en el empleo del aprendizaje cooperativo como método para la inclusión socioeducativa.</w:t>
      </w:r>
    </w:p>
    <w:p w14:paraId="49CF0663" w14:textId="77777777" w:rsidR="00FA0D02" w:rsidRPr="00D61EB9" w:rsidRDefault="00FA0D02" w:rsidP="00FA0D02">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A continuación, es preciso desde la lógica asumida en la investigación revelar los principales resultados obtenidos en unión con la propuesta realizada para el cambio de la realidad. </w:t>
      </w:r>
    </w:p>
    <w:p w14:paraId="2634D8A3" w14:textId="77777777" w:rsidR="00FA0D02" w:rsidRDefault="00FA0D02" w:rsidP="00FA0D02">
      <w:pPr>
        <w:spacing w:line="360" w:lineRule="auto"/>
        <w:jc w:val="both"/>
        <w:rPr>
          <w:rFonts w:ascii="Times New Roman" w:hAnsi="Times New Roman" w:cs="Times New Roman"/>
          <w:sz w:val="24"/>
          <w:szCs w:val="24"/>
          <w:u w:val="single"/>
          <w:lang w:val="es-ES"/>
        </w:rPr>
      </w:pPr>
      <w:r w:rsidRPr="00D61EB9">
        <w:rPr>
          <w:rFonts w:ascii="Times New Roman" w:hAnsi="Times New Roman" w:cs="Times New Roman"/>
          <w:sz w:val="24"/>
          <w:szCs w:val="24"/>
          <w:u w:val="single"/>
          <w:lang w:val="es-ES"/>
        </w:rPr>
        <w:t xml:space="preserve">Estrategia metodológica “Cooperar para incluir” </w:t>
      </w:r>
    </w:p>
    <w:p w14:paraId="1A23296B" w14:textId="76EFF784" w:rsidR="009717EC" w:rsidRPr="00D61EB9" w:rsidRDefault="009717EC"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La estrategia metodológica propuesta tuvo como </w:t>
      </w:r>
      <w:r w:rsidRPr="00EF07EC">
        <w:rPr>
          <w:rFonts w:ascii="Times New Roman" w:hAnsi="Times New Roman" w:cs="Times New Roman"/>
          <w:bCs/>
          <w:sz w:val="24"/>
          <w:szCs w:val="24"/>
          <w:lang w:val="es-ES"/>
        </w:rPr>
        <w:t>objetivo general:</w:t>
      </w:r>
      <w:r w:rsidRPr="00D61EB9">
        <w:rPr>
          <w:rFonts w:ascii="Times New Roman" w:hAnsi="Times New Roman" w:cs="Times New Roman"/>
          <w:sz w:val="24"/>
          <w:szCs w:val="24"/>
          <w:lang w:val="es-ES"/>
        </w:rPr>
        <w:t xml:space="preserve"> Contribuir a la preparación del maestro primario en el empleo del aprendizaje cooperativo como método para la inclusión socioeducativa en el contexto del proceso enseñanza aprendizaje.</w:t>
      </w:r>
    </w:p>
    <w:p w14:paraId="5668CF7D" w14:textId="77777777" w:rsidR="00C552E7" w:rsidRPr="00D61EB9" w:rsidRDefault="00C552E7"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A continuación, se realiza un análisis por etapas en el cual se presentan el objetivo, las acciones a realizar y los principales resultados obtenidos.  </w:t>
      </w:r>
    </w:p>
    <w:p w14:paraId="0DECCEFF" w14:textId="77777777" w:rsidR="00C552E7" w:rsidRPr="00D61EB9" w:rsidRDefault="00C552E7" w:rsidP="00D61EB9">
      <w:pPr>
        <w:spacing w:line="360" w:lineRule="auto"/>
        <w:jc w:val="both"/>
        <w:rPr>
          <w:rFonts w:ascii="Times New Roman" w:hAnsi="Times New Roman" w:cs="Times New Roman"/>
          <w:b/>
          <w:sz w:val="24"/>
          <w:szCs w:val="24"/>
          <w:lang w:val="es-ES"/>
        </w:rPr>
      </w:pPr>
      <w:r w:rsidRPr="00D61EB9">
        <w:rPr>
          <w:rFonts w:ascii="Times New Roman" w:hAnsi="Times New Roman" w:cs="Times New Roman"/>
          <w:b/>
          <w:sz w:val="24"/>
          <w:szCs w:val="24"/>
          <w:lang w:val="es-ES"/>
        </w:rPr>
        <w:t xml:space="preserve">Diagnóstico </w:t>
      </w:r>
    </w:p>
    <w:p w14:paraId="50CDC548" w14:textId="77777777" w:rsidR="00C552E7" w:rsidRPr="00D61EB9" w:rsidRDefault="00C552E7"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u w:val="single"/>
          <w:lang w:val="es-ES"/>
        </w:rPr>
        <w:t>Objetivo</w:t>
      </w:r>
      <w:r w:rsidRPr="00D61EB9">
        <w:rPr>
          <w:rFonts w:ascii="Times New Roman" w:hAnsi="Times New Roman" w:cs="Times New Roman"/>
          <w:sz w:val="24"/>
          <w:szCs w:val="24"/>
          <w:lang w:val="es-ES"/>
        </w:rPr>
        <w:t xml:space="preserve">: Constatar la preparación del maestro primario en el empleo del aprendizaje cooperativo como método para la inclusión socioeducativa desde el contexto del aula.   </w:t>
      </w:r>
    </w:p>
    <w:p w14:paraId="0116414A" w14:textId="77777777" w:rsidR="00C552E7" w:rsidRPr="00D61EB9" w:rsidRDefault="00C552E7"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u w:val="single"/>
          <w:lang w:val="es-ES"/>
        </w:rPr>
        <w:t>Acciones a realizar en la etapa</w:t>
      </w:r>
      <w:r w:rsidRPr="00D61EB9">
        <w:rPr>
          <w:rFonts w:ascii="Times New Roman" w:hAnsi="Times New Roman" w:cs="Times New Roman"/>
          <w:sz w:val="24"/>
          <w:szCs w:val="24"/>
          <w:lang w:val="es-ES"/>
        </w:rPr>
        <w:t xml:space="preserve">. </w:t>
      </w:r>
    </w:p>
    <w:p w14:paraId="4DD35719" w14:textId="77777777" w:rsidR="00C552E7" w:rsidRPr="00D61EB9" w:rsidRDefault="00C552E7" w:rsidP="00364D5D">
      <w:pPr>
        <w:pStyle w:val="Prrafodelista"/>
        <w:numPr>
          <w:ilvl w:val="0"/>
          <w:numId w:val="17"/>
        </w:numPr>
        <w:spacing w:line="360" w:lineRule="auto"/>
        <w:ind w:left="284"/>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lastRenderedPageBreak/>
        <w:t xml:space="preserve">Revisión bibliográfica. </w:t>
      </w:r>
    </w:p>
    <w:p w14:paraId="3FC14229" w14:textId="77777777" w:rsidR="00C552E7" w:rsidRPr="00D61EB9" w:rsidRDefault="00C552E7" w:rsidP="00364D5D">
      <w:pPr>
        <w:pStyle w:val="Prrafodelista"/>
        <w:numPr>
          <w:ilvl w:val="0"/>
          <w:numId w:val="17"/>
        </w:numPr>
        <w:spacing w:line="360" w:lineRule="auto"/>
        <w:ind w:left="284"/>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Determinación de la variable, dimensiones e indicadores.</w:t>
      </w:r>
    </w:p>
    <w:p w14:paraId="7413E94C" w14:textId="73C032AC" w:rsidR="00C552E7" w:rsidRPr="00364D5D" w:rsidRDefault="00C552E7" w:rsidP="00364D5D">
      <w:pPr>
        <w:pStyle w:val="Prrafodelista"/>
        <w:numPr>
          <w:ilvl w:val="0"/>
          <w:numId w:val="17"/>
        </w:numPr>
        <w:spacing w:line="360" w:lineRule="auto"/>
        <w:ind w:left="284"/>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Elaboración de los instru</w:t>
      </w:r>
      <w:r w:rsidRPr="00364D5D">
        <w:rPr>
          <w:rFonts w:ascii="Times New Roman" w:hAnsi="Times New Roman" w:cs="Times New Roman"/>
          <w:sz w:val="24"/>
          <w:szCs w:val="24"/>
          <w:lang w:val="es-ES"/>
        </w:rPr>
        <w:t>mentos del diagnóstico. (Guía de observación. Guía de análisis documental y encuesta a maestros primarios)</w:t>
      </w:r>
    </w:p>
    <w:p w14:paraId="3AE9F09C" w14:textId="77777777" w:rsidR="00C552E7" w:rsidRPr="00D61EB9" w:rsidRDefault="00C552E7" w:rsidP="00364D5D">
      <w:pPr>
        <w:pStyle w:val="Prrafodelista"/>
        <w:numPr>
          <w:ilvl w:val="0"/>
          <w:numId w:val="17"/>
        </w:numPr>
        <w:spacing w:line="360" w:lineRule="auto"/>
        <w:ind w:left="284"/>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Aplicación de los instrumentos del diagnóstico.</w:t>
      </w:r>
    </w:p>
    <w:p w14:paraId="3BC06F02" w14:textId="77777777" w:rsidR="00C552E7" w:rsidRPr="00D61EB9" w:rsidRDefault="00C552E7" w:rsidP="00364D5D">
      <w:pPr>
        <w:pStyle w:val="Prrafodelista"/>
        <w:numPr>
          <w:ilvl w:val="0"/>
          <w:numId w:val="17"/>
        </w:numPr>
        <w:spacing w:line="360" w:lineRule="auto"/>
        <w:ind w:left="284"/>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Procesamiento y análisis de los resultados obtenidos.  </w:t>
      </w:r>
    </w:p>
    <w:p w14:paraId="606F6D80" w14:textId="77777777" w:rsidR="00C552E7" w:rsidRPr="00D61EB9" w:rsidRDefault="00C552E7" w:rsidP="00D61EB9">
      <w:pPr>
        <w:spacing w:line="360" w:lineRule="auto"/>
        <w:jc w:val="both"/>
        <w:rPr>
          <w:rFonts w:ascii="Times New Roman" w:hAnsi="Times New Roman" w:cs="Times New Roman"/>
          <w:sz w:val="24"/>
          <w:szCs w:val="24"/>
          <w:u w:val="single"/>
          <w:lang w:val="es-ES"/>
        </w:rPr>
      </w:pPr>
      <w:r w:rsidRPr="00D61EB9">
        <w:rPr>
          <w:rFonts w:ascii="Times New Roman" w:hAnsi="Times New Roman" w:cs="Times New Roman"/>
          <w:sz w:val="24"/>
          <w:szCs w:val="24"/>
          <w:u w:val="single"/>
          <w:lang w:val="es-ES"/>
        </w:rPr>
        <w:t>Principales resultados de la etapa</w:t>
      </w:r>
    </w:p>
    <w:p w14:paraId="1C465BC5" w14:textId="36DFC925" w:rsidR="00C552E7" w:rsidRPr="00D61EB9" w:rsidRDefault="008800B7"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El estudio contó con una población de 56 maestros pertenecientes a cinco instituciones educativas de la Educación Primaria del Consejo Popular 1 del municipio Playa, de ellos se seleccionó 20 maestros los que significan un 35,7% de la población.</w:t>
      </w:r>
      <w:r w:rsidR="00364D5D">
        <w:rPr>
          <w:rFonts w:ascii="Times New Roman" w:hAnsi="Times New Roman" w:cs="Times New Roman"/>
          <w:sz w:val="24"/>
          <w:szCs w:val="24"/>
          <w:lang w:val="es-ES"/>
        </w:rPr>
        <w:t xml:space="preserve"> </w:t>
      </w:r>
      <w:r w:rsidR="00C552E7" w:rsidRPr="00D61EB9">
        <w:rPr>
          <w:rFonts w:ascii="Times New Roman" w:hAnsi="Times New Roman" w:cs="Times New Roman"/>
          <w:sz w:val="24"/>
          <w:szCs w:val="24"/>
          <w:lang w:val="es-ES"/>
        </w:rPr>
        <w:t>Tras aplicar la</w:t>
      </w:r>
      <w:r w:rsidR="00364D5D">
        <w:rPr>
          <w:rFonts w:ascii="Times New Roman" w:hAnsi="Times New Roman" w:cs="Times New Roman"/>
          <w:sz w:val="24"/>
          <w:szCs w:val="24"/>
          <w:lang w:val="es-ES"/>
        </w:rPr>
        <w:t xml:space="preserve"> técnica de triangulación de datos, a los resultados obtenidos de cada instrumento</w:t>
      </w:r>
      <w:r w:rsidR="00C552E7" w:rsidRPr="00D61EB9">
        <w:rPr>
          <w:rFonts w:ascii="Times New Roman" w:hAnsi="Times New Roman" w:cs="Times New Roman"/>
          <w:sz w:val="24"/>
          <w:szCs w:val="24"/>
          <w:lang w:val="es-ES"/>
        </w:rPr>
        <w:t xml:space="preserve"> se </w:t>
      </w:r>
      <w:r w:rsidR="00364D5D">
        <w:rPr>
          <w:rFonts w:ascii="Times New Roman" w:hAnsi="Times New Roman" w:cs="Times New Roman"/>
          <w:sz w:val="24"/>
          <w:szCs w:val="24"/>
          <w:lang w:val="es-ES"/>
        </w:rPr>
        <w:t>aprecian</w:t>
      </w:r>
      <w:r w:rsidR="00C552E7" w:rsidRPr="00D61EB9">
        <w:rPr>
          <w:rFonts w:ascii="Times New Roman" w:hAnsi="Times New Roman" w:cs="Times New Roman"/>
          <w:sz w:val="24"/>
          <w:szCs w:val="24"/>
          <w:lang w:val="es-ES"/>
        </w:rPr>
        <w:t xml:space="preserve"> las siguientes potencialidades y necesidades:</w:t>
      </w:r>
    </w:p>
    <w:p w14:paraId="523B675D" w14:textId="77777777" w:rsidR="00C552E7" w:rsidRPr="00D61EB9" w:rsidRDefault="00C552E7"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Potencialidades</w:t>
      </w:r>
    </w:p>
    <w:p w14:paraId="4BF9299C" w14:textId="77777777" w:rsidR="00C552E7" w:rsidRPr="00D61EB9" w:rsidRDefault="00C552E7" w:rsidP="00D61EB9">
      <w:pPr>
        <w:pStyle w:val="Prrafodelista"/>
        <w:numPr>
          <w:ilvl w:val="0"/>
          <w:numId w:val="15"/>
        </w:num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Se reconoce la importancia del empleo del aprendizaje cooperativo como método para favorecer la inclusión socioeducativa. </w:t>
      </w:r>
    </w:p>
    <w:p w14:paraId="30BE22CF" w14:textId="6FD29E58" w:rsidR="00C552E7" w:rsidRDefault="00C552E7" w:rsidP="00D61EB9">
      <w:pPr>
        <w:pStyle w:val="Prrafodelista"/>
        <w:numPr>
          <w:ilvl w:val="0"/>
          <w:numId w:val="15"/>
        </w:num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Nociones en torno al empleo del aprendizaje cooperativo. </w:t>
      </w:r>
    </w:p>
    <w:p w14:paraId="7E117FD7" w14:textId="19D746CC" w:rsidR="00364D5D" w:rsidRPr="00D61EB9" w:rsidRDefault="00364D5D" w:rsidP="00D61EB9">
      <w:pPr>
        <w:pStyle w:val="Prrafodelista"/>
        <w:numPr>
          <w:ilvl w:val="0"/>
          <w:numId w:val="15"/>
        </w:num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Disposición para la mejora profesional y personal.</w:t>
      </w:r>
    </w:p>
    <w:p w14:paraId="094A3093" w14:textId="77777777" w:rsidR="00C552E7" w:rsidRPr="00D61EB9" w:rsidRDefault="00C552E7"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Necesidades  </w:t>
      </w:r>
    </w:p>
    <w:p w14:paraId="7E3634EA" w14:textId="423469FB" w:rsidR="00C552E7" w:rsidRPr="00D61EB9" w:rsidRDefault="00C552E7" w:rsidP="00D61EB9">
      <w:pPr>
        <w:pStyle w:val="Prrafodelista"/>
        <w:numPr>
          <w:ilvl w:val="0"/>
          <w:numId w:val="14"/>
        </w:num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Poca percepción en torno a la envergadura del proceso de inclusión socioeducativa</w:t>
      </w:r>
      <w:r w:rsidR="00364D5D">
        <w:rPr>
          <w:rFonts w:ascii="Times New Roman" w:hAnsi="Times New Roman" w:cs="Times New Roman"/>
          <w:sz w:val="24"/>
          <w:szCs w:val="24"/>
          <w:lang w:val="es-ES"/>
        </w:rPr>
        <w:t>.</w:t>
      </w:r>
      <w:r w:rsidRPr="00D61EB9">
        <w:rPr>
          <w:rFonts w:ascii="Times New Roman" w:hAnsi="Times New Roman" w:cs="Times New Roman"/>
          <w:sz w:val="24"/>
          <w:szCs w:val="24"/>
          <w:lang w:val="es-ES"/>
        </w:rPr>
        <w:t xml:space="preserve"> </w:t>
      </w:r>
    </w:p>
    <w:p w14:paraId="0098FA16" w14:textId="77777777" w:rsidR="00C552E7" w:rsidRPr="00D61EB9" w:rsidRDefault="00C552E7" w:rsidP="00D61EB9">
      <w:pPr>
        <w:pStyle w:val="Prrafodelista"/>
        <w:numPr>
          <w:ilvl w:val="0"/>
          <w:numId w:val="14"/>
        </w:num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Poco conocimiento de las particularidades del método aprendizaje cooperativo.</w:t>
      </w:r>
    </w:p>
    <w:p w14:paraId="07BEC1E3" w14:textId="37BC9B4F" w:rsidR="00C552E7" w:rsidRPr="00D61EB9" w:rsidRDefault="00C552E7" w:rsidP="00D61EB9">
      <w:pPr>
        <w:pStyle w:val="Prrafodelista"/>
        <w:numPr>
          <w:ilvl w:val="0"/>
          <w:numId w:val="14"/>
        </w:num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Poco </w:t>
      </w:r>
      <w:r w:rsidR="00364D5D">
        <w:rPr>
          <w:rFonts w:ascii="Times New Roman" w:hAnsi="Times New Roman" w:cs="Times New Roman"/>
          <w:sz w:val="24"/>
          <w:szCs w:val="24"/>
          <w:lang w:val="es-ES"/>
        </w:rPr>
        <w:t>dominio</w:t>
      </w:r>
      <w:r w:rsidRPr="00D61EB9">
        <w:rPr>
          <w:rFonts w:ascii="Times New Roman" w:hAnsi="Times New Roman" w:cs="Times New Roman"/>
          <w:sz w:val="24"/>
          <w:szCs w:val="24"/>
          <w:lang w:val="es-ES"/>
        </w:rPr>
        <w:t xml:space="preserve"> de técnicas para fomentar el aprendizaje cooperativo durante la clase. </w:t>
      </w:r>
    </w:p>
    <w:p w14:paraId="3C20D52B" w14:textId="77777777" w:rsidR="00C552E7" w:rsidRPr="00D61EB9" w:rsidRDefault="00C552E7"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Los resultados antes expuestos permitieron el tránsito a la próxima etapa y con ello el diseño del cronograma de actividades metodológicas: </w:t>
      </w:r>
    </w:p>
    <w:p w14:paraId="529E9E56" w14:textId="77777777" w:rsidR="00C552E7" w:rsidRPr="00D61EB9" w:rsidRDefault="00C552E7" w:rsidP="00D61EB9">
      <w:pPr>
        <w:spacing w:line="360" w:lineRule="auto"/>
        <w:jc w:val="both"/>
        <w:rPr>
          <w:rFonts w:ascii="Times New Roman" w:hAnsi="Times New Roman" w:cs="Times New Roman"/>
          <w:b/>
          <w:sz w:val="24"/>
          <w:szCs w:val="24"/>
          <w:lang w:val="es-ES"/>
        </w:rPr>
      </w:pPr>
      <w:r w:rsidRPr="00D61EB9">
        <w:rPr>
          <w:rFonts w:ascii="Times New Roman" w:hAnsi="Times New Roman" w:cs="Times New Roman"/>
          <w:b/>
          <w:sz w:val="24"/>
          <w:szCs w:val="24"/>
          <w:lang w:val="es-ES"/>
        </w:rPr>
        <w:lastRenderedPageBreak/>
        <w:t xml:space="preserve">Planificación estratégica </w:t>
      </w:r>
    </w:p>
    <w:p w14:paraId="2A2D24F5" w14:textId="77777777" w:rsidR="00C552E7" w:rsidRPr="00D61EB9" w:rsidRDefault="00C552E7"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u w:val="single"/>
          <w:lang w:val="es-ES"/>
        </w:rPr>
        <w:t>Objetivo</w:t>
      </w:r>
      <w:r w:rsidRPr="00D61EB9">
        <w:rPr>
          <w:rFonts w:ascii="Times New Roman" w:hAnsi="Times New Roman" w:cs="Times New Roman"/>
          <w:sz w:val="24"/>
          <w:szCs w:val="24"/>
          <w:lang w:val="es-ES"/>
        </w:rPr>
        <w:t xml:space="preserve">: Planificar el sistema de actividades metodológicas para la preparación del maestro primario en el empleo del método aprendizaje cooperativo como método para la inclusión socioeducativa. </w:t>
      </w:r>
    </w:p>
    <w:p w14:paraId="20EF8B12" w14:textId="77777777" w:rsidR="00C552E7" w:rsidRPr="00D61EB9" w:rsidRDefault="00C552E7" w:rsidP="00D61EB9">
      <w:pPr>
        <w:spacing w:line="360" w:lineRule="auto"/>
        <w:jc w:val="both"/>
        <w:rPr>
          <w:rFonts w:ascii="Times New Roman" w:hAnsi="Times New Roman" w:cs="Times New Roman"/>
          <w:sz w:val="24"/>
          <w:szCs w:val="24"/>
          <w:u w:val="single"/>
          <w:lang w:val="es-ES"/>
        </w:rPr>
      </w:pPr>
      <w:r w:rsidRPr="00D61EB9">
        <w:rPr>
          <w:rFonts w:ascii="Times New Roman" w:hAnsi="Times New Roman" w:cs="Times New Roman"/>
          <w:sz w:val="24"/>
          <w:szCs w:val="24"/>
          <w:u w:val="single"/>
          <w:lang w:val="es-ES"/>
        </w:rPr>
        <w:t xml:space="preserve">Acciones a realizar en la etapa. </w:t>
      </w:r>
    </w:p>
    <w:p w14:paraId="20B6F0A2" w14:textId="77777777" w:rsidR="00C552E7" w:rsidRPr="00D61EB9" w:rsidRDefault="00C552E7" w:rsidP="00D61EB9">
      <w:pPr>
        <w:pStyle w:val="Prrafodelista"/>
        <w:numPr>
          <w:ilvl w:val="0"/>
          <w:numId w:val="13"/>
        </w:numPr>
        <w:spacing w:line="360" w:lineRule="auto"/>
        <w:jc w:val="both"/>
        <w:rPr>
          <w:rFonts w:ascii="Times New Roman" w:hAnsi="Times New Roman" w:cs="Times New Roman"/>
          <w:sz w:val="24"/>
          <w:szCs w:val="24"/>
          <w:u w:val="single"/>
          <w:lang w:val="es-ES"/>
        </w:rPr>
      </w:pPr>
      <w:r w:rsidRPr="00D61EB9">
        <w:rPr>
          <w:rFonts w:ascii="Times New Roman" w:hAnsi="Times New Roman" w:cs="Times New Roman"/>
          <w:sz w:val="24"/>
          <w:szCs w:val="24"/>
          <w:lang w:val="es-ES"/>
        </w:rPr>
        <w:t xml:space="preserve">Determinación de las actividades metodológicas a desarrollar. </w:t>
      </w:r>
    </w:p>
    <w:p w14:paraId="253A2815" w14:textId="77777777" w:rsidR="00C552E7" w:rsidRPr="00D61EB9" w:rsidRDefault="00C552E7" w:rsidP="00D61EB9">
      <w:pPr>
        <w:pStyle w:val="Prrafodelista"/>
        <w:numPr>
          <w:ilvl w:val="0"/>
          <w:numId w:val="13"/>
        </w:num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Planificación del cronograma de actividades, </w:t>
      </w:r>
    </w:p>
    <w:p w14:paraId="43206E11" w14:textId="77777777" w:rsidR="00C552E7" w:rsidRPr="00D61EB9" w:rsidRDefault="00C552E7" w:rsidP="00D61EB9">
      <w:pPr>
        <w:pStyle w:val="Prrafodelista"/>
        <w:numPr>
          <w:ilvl w:val="0"/>
          <w:numId w:val="13"/>
        </w:num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Divulgación y discusión del cronograma de actividades metodológicas.  </w:t>
      </w:r>
    </w:p>
    <w:p w14:paraId="4E2B641B" w14:textId="77777777" w:rsidR="00C552E7" w:rsidRPr="00D61EB9" w:rsidRDefault="00C552E7" w:rsidP="00D61EB9">
      <w:pPr>
        <w:spacing w:line="360" w:lineRule="auto"/>
        <w:jc w:val="both"/>
        <w:rPr>
          <w:rFonts w:ascii="Times New Roman" w:hAnsi="Times New Roman" w:cs="Times New Roman"/>
          <w:sz w:val="24"/>
          <w:szCs w:val="24"/>
          <w:u w:val="single"/>
          <w:lang w:val="es-ES"/>
        </w:rPr>
      </w:pPr>
      <w:r w:rsidRPr="00D61EB9">
        <w:rPr>
          <w:rFonts w:ascii="Times New Roman" w:hAnsi="Times New Roman" w:cs="Times New Roman"/>
          <w:sz w:val="24"/>
          <w:szCs w:val="24"/>
          <w:u w:val="single"/>
          <w:lang w:val="es-ES"/>
        </w:rPr>
        <w:t xml:space="preserve">Principales resultados de la etapa: </w:t>
      </w:r>
    </w:p>
    <w:p w14:paraId="71AC4928" w14:textId="7C383DAF" w:rsidR="00C552E7" w:rsidRPr="00D61EB9" w:rsidRDefault="00364D5D" w:rsidP="00D61EB9">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Durante esta etapa se</w:t>
      </w:r>
      <w:r w:rsidR="00C552E7" w:rsidRPr="00D61EB9">
        <w:rPr>
          <w:rFonts w:ascii="Times New Roman" w:hAnsi="Times New Roman" w:cs="Times New Roman"/>
          <w:sz w:val="24"/>
          <w:szCs w:val="24"/>
          <w:lang w:val="es-ES"/>
        </w:rPr>
        <w:t xml:space="preserve"> determina</w:t>
      </w:r>
      <w:r>
        <w:rPr>
          <w:rFonts w:ascii="Times New Roman" w:hAnsi="Times New Roman" w:cs="Times New Roman"/>
          <w:sz w:val="24"/>
          <w:szCs w:val="24"/>
          <w:lang w:val="es-ES"/>
        </w:rPr>
        <w:t xml:space="preserve">ron </w:t>
      </w:r>
      <w:r w:rsidR="00C552E7" w:rsidRPr="00D61EB9">
        <w:rPr>
          <w:rFonts w:ascii="Times New Roman" w:hAnsi="Times New Roman" w:cs="Times New Roman"/>
          <w:sz w:val="24"/>
          <w:szCs w:val="24"/>
          <w:lang w:val="es-ES"/>
        </w:rPr>
        <w:t xml:space="preserve">las </w:t>
      </w:r>
      <w:r>
        <w:rPr>
          <w:rFonts w:ascii="Times New Roman" w:hAnsi="Times New Roman" w:cs="Times New Roman"/>
          <w:sz w:val="24"/>
          <w:szCs w:val="24"/>
          <w:lang w:val="es-ES"/>
        </w:rPr>
        <w:t>actividades metodológicas</w:t>
      </w:r>
      <w:r w:rsidR="00C552E7" w:rsidRPr="00D61EB9">
        <w:rPr>
          <w:rFonts w:ascii="Times New Roman" w:hAnsi="Times New Roman" w:cs="Times New Roman"/>
          <w:sz w:val="24"/>
          <w:szCs w:val="24"/>
          <w:lang w:val="es-ES"/>
        </w:rPr>
        <w:t xml:space="preserve"> (RM 200/2014) que se em</w:t>
      </w:r>
      <w:r>
        <w:rPr>
          <w:rFonts w:ascii="Times New Roman" w:hAnsi="Times New Roman" w:cs="Times New Roman"/>
          <w:sz w:val="24"/>
          <w:szCs w:val="24"/>
          <w:lang w:val="es-ES"/>
        </w:rPr>
        <w:t>plearo</w:t>
      </w:r>
      <w:r w:rsidR="00C552E7" w:rsidRPr="00D61EB9">
        <w:rPr>
          <w:rFonts w:ascii="Times New Roman" w:hAnsi="Times New Roman" w:cs="Times New Roman"/>
          <w:sz w:val="24"/>
          <w:szCs w:val="24"/>
          <w:lang w:val="es-ES"/>
        </w:rPr>
        <w:t xml:space="preserve">n </w:t>
      </w:r>
      <w:r>
        <w:rPr>
          <w:rFonts w:ascii="Times New Roman" w:hAnsi="Times New Roman" w:cs="Times New Roman"/>
          <w:sz w:val="24"/>
          <w:szCs w:val="24"/>
          <w:lang w:val="es-ES"/>
        </w:rPr>
        <w:t>como parte de</w:t>
      </w:r>
      <w:r w:rsidR="00C552E7" w:rsidRPr="00D61EB9">
        <w:rPr>
          <w:rFonts w:ascii="Times New Roman" w:hAnsi="Times New Roman" w:cs="Times New Roman"/>
          <w:sz w:val="24"/>
          <w:szCs w:val="24"/>
          <w:lang w:val="es-ES"/>
        </w:rPr>
        <w:t xml:space="preserve"> la estrategia, estas son: Reunión metodológica, clase metodológica, taller metodológico y taller de socialización. </w:t>
      </w:r>
      <w:r>
        <w:rPr>
          <w:rFonts w:ascii="Times New Roman" w:hAnsi="Times New Roman" w:cs="Times New Roman"/>
          <w:sz w:val="24"/>
          <w:szCs w:val="24"/>
          <w:lang w:val="es-ES"/>
        </w:rPr>
        <w:t xml:space="preserve">Las misma se relación a continuación: </w:t>
      </w:r>
    </w:p>
    <w:p w14:paraId="042A7562" w14:textId="04668C79" w:rsidR="00C552E7" w:rsidRPr="00D61EB9" w:rsidRDefault="00C552E7"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u w:val="single"/>
          <w:lang w:val="es-ES"/>
        </w:rPr>
        <w:t>Reunión metodológica:</w:t>
      </w:r>
      <w:r w:rsidRPr="00D61EB9">
        <w:rPr>
          <w:rFonts w:ascii="Times New Roman" w:hAnsi="Times New Roman" w:cs="Times New Roman"/>
          <w:sz w:val="24"/>
          <w:szCs w:val="24"/>
          <w:lang w:val="es-ES"/>
        </w:rPr>
        <w:t xml:space="preserve"> ¿Por qué no aplicamos el método aprendizaje cooperativo?. Objetivo: Analizar las causas del no empleo del aprendizaje cooperativo en el PEA.</w:t>
      </w:r>
    </w:p>
    <w:p w14:paraId="4DB2D3AF" w14:textId="45D54714" w:rsidR="00C552E7" w:rsidRPr="00D61EB9" w:rsidRDefault="00C552E7"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u w:val="single"/>
          <w:lang w:val="es-ES"/>
        </w:rPr>
        <w:t>Taller metodológico</w:t>
      </w:r>
      <w:r w:rsidR="00BC0BF1" w:rsidRPr="00D61EB9">
        <w:rPr>
          <w:rFonts w:ascii="Times New Roman" w:hAnsi="Times New Roman" w:cs="Times New Roman"/>
          <w:sz w:val="24"/>
          <w:szCs w:val="24"/>
          <w:u w:val="single"/>
          <w:lang w:val="es-ES"/>
        </w:rPr>
        <w:t>:</w:t>
      </w:r>
      <w:r w:rsidRPr="00D61EB9">
        <w:rPr>
          <w:rFonts w:ascii="Times New Roman" w:hAnsi="Times New Roman" w:cs="Times New Roman"/>
          <w:sz w:val="24"/>
          <w:szCs w:val="24"/>
          <w:lang w:val="es-ES"/>
        </w:rPr>
        <w:t xml:space="preserve"> La atención a la diversidad desde la óptica individual y grupal.</w:t>
      </w:r>
      <w:r w:rsidR="00BC0BF1" w:rsidRPr="00D61EB9">
        <w:rPr>
          <w:rFonts w:ascii="Times New Roman" w:hAnsi="Times New Roman" w:cs="Times New Roman"/>
          <w:sz w:val="24"/>
          <w:szCs w:val="24"/>
          <w:lang w:val="es-ES"/>
        </w:rPr>
        <w:t xml:space="preserve"> Objetivo: Reflexionar en torno a cómo se produce la atención a la diversidad desde lo individual y lo grupal.</w:t>
      </w:r>
    </w:p>
    <w:p w14:paraId="45A57637" w14:textId="644CAAC9" w:rsidR="00BC0BF1" w:rsidRPr="00D61EB9" w:rsidRDefault="00BC0BF1"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u w:val="single"/>
          <w:lang w:val="es-ES"/>
        </w:rPr>
        <w:t>Taller metodológico:</w:t>
      </w:r>
      <w:r w:rsidRPr="00D61EB9">
        <w:rPr>
          <w:rFonts w:ascii="Times New Roman" w:hAnsi="Times New Roman" w:cs="Times New Roman"/>
          <w:sz w:val="24"/>
          <w:szCs w:val="24"/>
          <w:lang w:val="es-ES"/>
        </w:rPr>
        <w:t xml:space="preserve"> La socialización en el PEA. Objetivo: Reflexionar en torno al carácter social del PEA y a la estimulación de la socialización durante el mismo.</w:t>
      </w:r>
    </w:p>
    <w:p w14:paraId="13598F99" w14:textId="0144248D" w:rsidR="00BC0BF1" w:rsidRPr="00D61EB9" w:rsidRDefault="00BC0BF1"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u w:val="single"/>
          <w:lang w:val="es-ES"/>
        </w:rPr>
        <w:t>Clase metodológica:</w:t>
      </w:r>
      <w:r w:rsidRPr="00D61EB9">
        <w:rPr>
          <w:rFonts w:ascii="Times New Roman" w:hAnsi="Times New Roman" w:cs="Times New Roman"/>
          <w:sz w:val="24"/>
          <w:szCs w:val="24"/>
          <w:lang w:val="es-ES"/>
        </w:rPr>
        <w:t xml:space="preserve"> Inclusión socioeducativa y aprendizaje cooperativo. Objetivo: Demostrar la relación entre la inclusión socioeducativa y aprendizaje cooperativo en el contexto del aula.</w:t>
      </w:r>
    </w:p>
    <w:p w14:paraId="3BE0BDE9" w14:textId="44E437BE" w:rsidR="00BC0BF1" w:rsidRPr="00D61EB9" w:rsidRDefault="00BC0BF1"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u w:val="single"/>
          <w:lang w:val="es-ES"/>
        </w:rPr>
        <w:t>Clase metodológica:</w:t>
      </w:r>
      <w:r w:rsidRPr="00D61EB9">
        <w:rPr>
          <w:rFonts w:ascii="Times New Roman" w:hAnsi="Times New Roman" w:cs="Times New Roman"/>
          <w:sz w:val="24"/>
          <w:szCs w:val="24"/>
          <w:lang w:val="es-ES"/>
        </w:rPr>
        <w:t xml:space="preserve"> El método aprendizaje cooperativo, sus procedimientos. Objetivo: Demostrar los procedimientos del método aprendizaje cooperativo.</w:t>
      </w:r>
    </w:p>
    <w:p w14:paraId="5F99AC88" w14:textId="1B71D712" w:rsidR="00BC0BF1" w:rsidRPr="00D61EB9" w:rsidRDefault="00BC0BF1"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u w:val="single"/>
          <w:lang w:val="es-ES"/>
        </w:rPr>
        <w:lastRenderedPageBreak/>
        <w:t>Clase metodológica:</w:t>
      </w:r>
      <w:r w:rsidRPr="00D61EB9">
        <w:rPr>
          <w:rFonts w:ascii="Times New Roman" w:hAnsi="Times New Roman" w:cs="Times New Roman"/>
          <w:sz w:val="24"/>
          <w:szCs w:val="24"/>
          <w:lang w:val="es-ES"/>
        </w:rPr>
        <w:t xml:space="preserve"> Técnicas de aprendizaje cooperativo. Objetivo: Demostrar el empleo de técnicas de aprendizaje cooperativo durante el PEA.</w:t>
      </w:r>
    </w:p>
    <w:p w14:paraId="29B00AAD" w14:textId="3C38A1B2" w:rsidR="00BC0BF1" w:rsidRPr="00D61EB9" w:rsidRDefault="00BC0BF1"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u w:val="single"/>
          <w:lang w:val="es-ES"/>
        </w:rPr>
        <w:t>Taller metodológico:</w:t>
      </w:r>
      <w:r w:rsidRPr="00D61EB9">
        <w:rPr>
          <w:rFonts w:ascii="Times New Roman" w:hAnsi="Times New Roman" w:cs="Times New Roman"/>
          <w:sz w:val="24"/>
          <w:szCs w:val="24"/>
          <w:lang w:val="es-ES"/>
        </w:rPr>
        <w:t xml:space="preserve"> Las formas de organización de PEA. Objetivo: Reflexionar en torno a las formas de organización del PEA.</w:t>
      </w:r>
    </w:p>
    <w:p w14:paraId="49333D6A" w14:textId="77551E67" w:rsidR="00BC0BF1" w:rsidRPr="00D61EB9" w:rsidRDefault="00BC0BF1"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u w:val="single"/>
          <w:lang w:val="es-ES"/>
        </w:rPr>
        <w:t>Taller metodológico:</w:t>
      </w:r>
      <w:r w:rsidRPr="00D61EB9">
        <w:rPr>
          <w:rFonts w:ascii="Times New Roman" w:hAnsi="Times New Roman" w:cs="Times New Roman"/>
          <w:sz w:val="24"/>
          <w:szCs w:val="24"/>
          <w:lang w:val="es-ES"/>
        </w:rPr>
        <w:t xml:space="preserve"> La planificación de las tareas de aprendizaje. Objetivo: Diseñar tareas de aprendizajes </w:t>
      </w:r>
      <w:r w:rsidR="003B3FAB">
        <w:rPr>
          <w:rFonts w:ascii="Times New Roman" w:hAnsi="Times New Roman" w:cs="Times New Roman"/>
          <w:sz w:val="24"/>
          <w:szCs w:val="24"/>
          <w:lang w:val="es-ES"/>
        </w:rPr>
        <w:t>basadas en</w:t>
      </w:r>
      <w:r w:rsidRPr="00D61EB9">
        <w:rPr>
          <w:rFonts w:ascii="Times New Roman" w:hAnsi="Times New Roman" w:cs="Times New Roman"/>
          <w:sz w:val="24"/>
          <w:szCs w:val="24"/>
          <w:lang w:val="es-ES"/>
        </w:rPr>
        <w:t xml:space="preserve"> el </w:t>
      </w:r>
      <w:r w:rsidR="003B3FAB">
        <w:rPr>
          <w:rFonts w:ascii="Times New Roman" w:hAnsi="Times New Roman" w:cs="Times New Roman"/>
          <w:sz w:val="24"/>
          <w:szCs w:val="24"/>
          <w:lang w:val="es-ES"/>
        </w:rPr>
        <w:t>método</w:t>
      </w:r>
      <w:r w:rsidRPr="00D61EB9">
        <w:rPr>
          <w:rFonts w:ascii="Times New Roman" w:hAnsi="Times New Roman" w:cs="Times New Roman"/>
          <w:sz w:val="24"/>
          <w:szCs w:val="24"/>
          <w:lang w:val="es-ES"/>
        </w:rPr>
        <w:t xml:space="preserve"> aprendizaje cooperativo.</w:t>
      </w:r>
    </w:p>
    <w:p w14:paraId="6711780B" w14:textId="6DF32B8A" w:rsidR="00BC0BF1" w:rsidRPr="00D61EB9" w:rsidRDefault="00BC0BF1"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u w:val="single"/>
          <w:lang w:val="es-ES"/>
        </w:rPr>
        <w:t>Seminario:</w:t>
      </w:r>
      <w:r w:rsidRPr="00D61EB9">
        <w:rPr>
          <w:rFonts w:ascii="Times New Roman" w:hAnsi="Times New Roman" w:cs="Times New Roman"/>
          <w:sz w:val="24"/>
          <w:szCs w:val="24"/>
          <w:lang w:val="es-ES"/>
        </w:rPr>
        <w:t xml:space="preserve"> Cooperar para incluir a todos. Objetivo: Exponer por equipos el diseño de una clase fundamentada </w:t>
      </w:r>
      <w:r w:rsidR="003B3FAB">
        <w:rPr>
          <w:rFonts w:ascii="Times New Roman" w:hAnsi="Times New Roman" w:cs="Times New Roman"/>
          <w:sz w:val="24"/>
          <w:szCs w:val="24"/>
          <w:lang w:val="es-ES"/>
        </w:rPr>
        <w:t>en la cual se emplee</w:t>
      </w:r>
      <w:r w:rsidRPr="00D61EB9">
        <w:rPr>
          <w:rFonts w:ascii="Times New Roman" w:hAnsi="Times New Roman" w:cs="Times New Roman"/>
          <w:sz w:val="24"/>
          <w:szCs w:val="24"/>
          <w:lang w:val="es-ES"/>
        </w:rPr>
        <w:t xml:space="preserve"> el aprendizaje cooperativo como método para la inclusión socioeducativa.</w:t>
      </w:r>
    </w:p>
    <w:p w14:paraId="378E97C2" w14:textId="69F165B2" w:rsidR="00BC0BF1" w:rsidRPr="00D61EB9" w:rsidRDefault="00BC0BF1"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u w:val="single"/>
          <w:lang w:val="es-ES"/>
        </w:rPr>
        <w:t>Taller de socialización:</w:t>
      </w:r>
      <w:r w:rsidRPr="00D61EB9">
        <w:rPr>
          <w:rFonts w:ascii="Times New Roman" w:hAnsi="Times New Roman" w:cs="Times New Roman"/>
          <w:sz w:val="24"/>
          <w:szCs w:val="24"/>
          <w:lang w:val="es-ES"/>
        </w:rPr>
        <w:t xml:space="preserve"> Mis resultados. Objetivo: Demostrar los resultados alcanzados.</w:t>
      </w:r>
    </w:p>
    <w:p w14:paraId="5B5C9BE7" w14:textId="77777777" w:rsidR="00BC0BF1" w:rsidRPr="00D61EB9" w:rsidRDefault="00BC0BF1" w:rsidP="00D61EB9">
      <w:pPr>
        <w:spacing w:line="360" w:lineRule="auto"/>
        <w:jc w:val="both"/>
        <w:rPr>
          <w:rFonts w:ascii="Times New Roman" w:hAnsi="Times New Roman" w:cs="Times New Roman"/>
          <w:b/>
          <w:sz w:val="24"/>
          <w:szCs w:val="24"/>
          <w:lang w:val="es-ES"/>
        </w:rPr>
      </w:pPr>
      <w:r w:rsidRPr="00D61EB9">
        <w:rPr>
          <w:rFonts w:ascii="Times New Roman" w:hAnsi="Times New Roman" w:cs="Times New Roman"/>
          <w:b/>
          <w:sz w:val="24"/>
          <w:szCs w:val="24"/>
          <w:lang w:val="es-ES"/>
        </w:rPr>
        <w:t>Implementación</w:t>
      </w:r>
    </w:p>
    <w:p w14:paraId="0AD5E136" w14:textId="77777777" w:rsidR="00BC0BF1" w:rsidRPr="00D61EB9" w:rsidRDefault="00BC0BF1"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u w:val="single"/>
          <w:lang w:val="es-ES"/>
        </w:rPr>
        <w:t>Objetivo:</w:t>
      </w:r>
      <w:r w:rsidRPr="00D61EB9">
        <w:rPr>
          <w:rFonts w:ascii="Times New Roman" w:hAnsi="Times New Roman" w:cs="Times New Roman"/>
          <w:sz w:val="24"/>
          <w:szCs w:val="24"/>
          <w:lang w:val="es-ES"/>
        </w:rPr>
        <w:t xml:space="preserve"> Desarrollar en la práctica las actividades metodológicas. </w:t>
      </w:r>
    </w:p>
    <w:p w14:paraId="4A2D847F" w14:textId="77777777" w:rsidR="00BC0BF1" w:rsidRPr="00D61EB9" w:rsidRDefault="00BC0BF1" w:rsidP="00D61EB9">
      <w:pPr>
        <w:spacing w:line="360" w:lineRule="auto"/>
        <w:jc w:val="both"/>
        <w:rPr>
          <w:rFonts w:ascii="Times New Roman" w:hAnsi="Times New Roman" w:cs="Times New Roman"/>
          <w:sz w:val="24"/>
          <w:szCs w:val="24"/>
          <w:u w:val="single"/>
          <w:lang w:val="es-ES"/>
        </w:rPr>
      </w:pPr>
      <w:r w:rsidRPr="00D61EB9">
        <w:rPr>
          <w:rFonts w:ascii="Times New Roman" w:hAnsi="Times New Roman" w:cs="Times New Roman"/>
          <w:sz w:val="24"/>
          <w:szCs w:val="24"/>
          <w:u w:val="single"/>
          <w:lang w:val="es-ES"/>
        </w:rPr>
        <w:t xml:space="preserve">Acciones a realizar en la etapa. </w:t>
      </w:r>
    </w:p>
    <w:p w14:paraId="4F40D899" w14:textId="4A34BCEB" w:rsidR="00BC0BF1" w:rsidRPr="00D61EB9" w:rsidRDefault="00BC0BF1" w:rsidP="00D61EB9">
      <w:pPr>
        <w:pStyle w:val="Prrafodelista"/>
        <w:numPr>
          <w:ilvl w:val="0"/>
          <w:numId w:val="10"/>
        </w:num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Ejecución del sistema de actividades metodológicas diseñado. </w:t>
      </w:r>
    </w:p>
    <w:p w14:paraId="05C244F8" w14:textId="79328173" w:rsidR="00BC0BF1" w:rsidRPr="00D61EB9" w:rsidRDefault="00BC0BF1" w:rsidP="00D61EB9">
      <w:pPr>
        <w:pStyle w:val="Prrafodelista"/>
        <w:numPr>
          <w:ilvl w:val="0"/>
          <w:numId w:val="10"/>
        </w:num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Introducción de ajustes al cronograma según las necesidades del contenido y la práctica de trabajo. </w:t>
      </w:r>
    </w:p>
    <w:p w14:paraId="08DC9A57" w14:textId="0D9B0C8C" w:rsidR="00BC0BF1" w:rsidRPr="00D61EB9" w:rsidRDefault="00BC0BF1" w:rsidP="00D61EB9">
      <w:pPr>
        <w:pStyle w:val="Prrafodelista"/>
        <w:numPr>
          <w:ilvl w:val="0"/>
          <w:numId w:val="10"/>
        </w:num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Evaluación sistemática de los resultados de la ejecución de cada una de las actividades metodológicas. </w:t>
      </w:r>
    </w:p>
    <w:p w14:paraId="1219B095" w14:textId="77777777" w:rsidR="00BC0BF1" w:rsidRPr="00D61EB9" w:rsidRDefault="00BC0BF1"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u w:val="single"/>
          <w:lang w:val="es-ES"/>
        </w:rPr>
        <w:t>Resultados de esta etapa</w:t>
      </w:r>
      <w:r w:rsidRPr="00D61EB9">
        <w:rPr>
          <w:rFonts w:ascii="Times New Roman" w:hAnsi="Times New Roman" w:cs="Times New Roman"/>
          <w:sz w:val="24"/>
          <w:szCs w:val="24"/>
          <w:lang w:val="es-ES"/>
        </w:rPr>
        <w:t xml:space="preserve">: </w:t>
      </w:r>
    </w:p>
    <w:p w14:paraId="4DBB5324" w14:textId="64F13E33" w:rsidR="00BC0BF1" w:rsidRPr="00D61EB9" w:rsidRDefault="00BC0BF1"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Se determinó para la implementación </w:t>
      </w:r>
      <w:r w:rsidR="003B3FAB">
        <w:rPr>
          <w:rFonts w:ascii="Times New Roman" w:hAnsi="Times New Roman" w:cs="Times New Roman"/>
          <w:sz w:val="24"/>
          <w:szCs w:val="24"/>
          <w:lang w:val="es-ES"/>
        </w:rPr>
        <w:t xml:space="preserve">de las actividades </w:t>
      </w:r>
      <w:r w:rsidRPr="00D61EB9">
        <w:rPr>
          <w:rFonts w:ascii="Times New Roman" w:hAnsi="Times New Roman" w:cs="Times New Roman"/>
          <w:sz w:val="24"/>
          <w:szCs w:val="24"/>
          <w:lang w:val="es-ES"/>
        </w:rPr>
        <w:t>los sábados laborables dedicados a la preparación metodológica, las coordinaciones fueron realizadas con las directoras de las cinco escuelas primarias.</w:t>
      </w:r>
      <w:r w:rsidR="003B3FAB">
        <w:rPr>
          <w:rFonts w:ascii="Times New Roman" w:hAnsi="Times New Roman" w:cs="Times New Roman"/>
          <w:sz w:val="24"/>
          <w:szCs w:val="24"/>
          <w:lang w:val="es-ES"/>
        </w:rPr>
        <w:t xml:space="preserve"> </w:t>
      </w:r>
      <w:r w:rsidRPr="00D61EB9">
        <w:rPr>
          <w:rFonts w:ascii="Times New Roman" w:hAnsi="Times New Roman" w:cs="Times New Roman"/>
          <w:sz w:val="24"/>
          <w:szCs w:val="24"/>
          <w:lang w:val="es-ES"/>
        </w:rPr>
        <w:t xml:space="preserve">La asistencia a las actividades metodológica se comportó al 100%, durante las </w:t>
      </w:r>
      <w:r w:rsidRPr="00D61EB9">
        <w:rPr>
          <w:rFonts w:ascii="Times New Roman" w:hAnsi="Times New Roman" w:cs="Times New Roman"/>
          <w:sz w:val="24"/>
          <w:szCs w:val="24"/>
          <w:lang w:val="es-ES"/>
        </w:rPr>
        <w:lastRenderedPageBreak/>
        <w:t>primeras actividades</w:t>
      </w:r>
      <w:r w:rsidR="003B3FAB">
        <w:rPr>
          <w:rFonts w:ascii="Times New Roman" w:hAnsi="Times New Roman" w:cs="Times New Roman"/>
          <w:sz w:val="24"/>
          <w:szCs w:val="24"/>
          <w:lang w:val="es-ES"/>
        </w:rPr>
        <w:t>,</w:t>
      </w:r>
      <w:r w:rsidRPr="00D61EB9">
        <w:rPr>
          <w:rFonts w:ascii="Times New Roman" w:hAnsi="Times New Roman" w:cs="Times New Roman"/>
          <w:sz w:val="24"/>
          <w:szCs w:val="24"/>
          <w:lang w:val="es-ES"/>
        </w:rPr>
        <w:t xml:space="preserve"> el nivel de participación estuvo en un estado poco deseado</w:t>
      </w:r>
      <w:r w:rsidR="003B3FAB">
        <w:rPr>
          <w:rFonts w:ascii="Times New Roman" w:hAnsi="Times New Roman" w:cs="Times New Roman"/>
          <w:sz w:val="24"/>
          <w:szCs w:val="24"/>
          <w:lang w:val="es-ES"/>
        </w:rPr>
        <w:t xml:space="preserve"> al inicio</w:t>
      </w:r>
      <w:r w:rsidRPr="00D61EB9">
        <w:rPr>
          <w:rFonts w:ascii="Times New Roman" w:hAnsi="Times New Roman" w:cs="Times New Roman"/>
          <w:sz w:val="24"/>
          <w:szCs w:val="24"/>
          <w:lang w:val="es-ES"/>
        </w:rPr>
        <w:t>, pero en la medida que se avanzaba y con el empleo de técnicas participativas fue aumentado el nivel de participa</w:t>
      </w:r>
      <w:r w:rsidR="003B3FAB">
        <w:rPr>
          <w:rFonts w:ascii="Times New Roman" w:hAnsi="Times New Roman" w:cs="Times New Roman"/>
          <w:sz w:val="24"/>
          <w:szCs w:val="24"/>
          <w:lang w:val="es-ES"/>
        </w:rPr>
        <w:t xml:space="preserve">ción de los maestros primarios. </w:t>
      </w:r>
      <w:r w:rsidRPr="00D61EB9">
        <w:rPr>
          <w:rFonts w:ascii="Times New Roman" w:hAnsi="Times New Roman" w:cs="Times New Roman"/>
          <w:sz w:val="24"/>
          <w:szCs w:val="24"/>
          <w:lang w:val="es-ES"/>
        </w:rPr>
        <w:t xml:space="preserve">Durante la experiencia los maestros primarios demostraron responsabilidad ante la realización de las diferentes actividades. </w:t>
      </w:r>
    </w:p>
    <w:p w14:paraId="26716518" w14:textId="77777777" w:rsidR="00BC0BF1" w:rsidRPr="00D61EB9" w:rsidRDefault="00BC0BF1" w:rsidP="00D61EB9">
      <w:pPr>
        <w:spacing w:line="360" w:lineRule="auto"/>
        <w:jc w:val="both"/>
        <w:rPr>
          <w:rFonts w:ascii="Times New Roman" w:hAnsi="Times New Roman" w:cs="Times New Roman"/>
          <w:b/>
          <w:sz w:val="24"/>
          <w:szCs w:val="24"/>
          <w:lang w:val="es-ES"/>
        </w:rPr>
      </w:pPr>
      <w:r w:rsidRPr="00D61EB9">
        <w:rPr>
          <w:rFonts w:ascii="Times New Roman" w:hAnsi="Times New Roman" w:cs="Times New Roman"/>
          <w:b/>
          <w:sz w:val="24"/>
          <w:szCs w:val="24"/>
          <w:lang w:val="es-ES"/>
        </w:rPr>
        <w:t xml:space="preserve">Evaluación </w:t>
      </w:r>
    </w:p>
    <w:p w14:paraId="67401B77" w14:textId="77777777" w:rsidR="00BC0BF1" w:rsidRPr="00D61EB9" w:rsidRDefault="00BC0BF1"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u w:val="single"/>
          <w:lang w:val="es-ES"/>
        </w:rPr>
        <w:t>Objetivo</w:t>
      </w:r>
      <w:r w:rsidRPr="00D61EB9">
        <w:rPr>
          <w:rFonts w:ascii="Times New Roman" w:hAnsi="Times New Roman" w:cs="Times New Roman"/>
          <w:sz w:val="24"/>
          <w:szCs w:val="24"/>
          <w:lang w:val="es-ES"/>
        </w:rPr>
        <w:t xml:space="preserve">: Evaluar los resultados de la aplicación de la estrategia. </w:t>
      </w:r>
    </w:p>
    <w:p w14:paraId="216A8497" w14:textId="77777777" w:rsidR="00BC0BF1" w:rsidRPr="00D61EB9" w:rsidRDefault="00BC0BF1" w:rsidP="00D61EB9">
      <w:pPr>
        <w:spacing w:line="360" w:lineRule="auto"/>
        <w:jc w:val="both"/>
        <w:rPr>
          <w:rFonts w:ascii="Times New Roman" w:hAnsi="Times New Roman" w:cs="Times New Roman"/>
          <w:sz w:val="24"/>
          <w:szCs w:val="24"/>
          <w:u w:val="single"/>
          <w:lang w:val="es-ES"/>
        </w:rPr>
      </w:pPr>
      <w:r w:rsidRPr="00D61EB9">
        <w:rPr>
          <w:rFonts w:ascii="Times New Roman" w:hAnsi="Times New Roman" w:cs="Times New Roman"/>
          <w:sz w:val="24"/>
          <w:szCs w:val="24"/>
          <w:u w:val="single"/>
          <w:lang w:val="es-ES"/>
        </w:rPr>
        <w:t xml:space="preserve">Acciones a realizar en la etapa. </w:t>
      </w:r>
    </w:p>
    <w:p w14:paraId="0E6D5EF7" w14:textId="77777777" w:rsidR="00BC0BF1" w:rsidRPr="00D61EB9" w:rsidRDefault="00BC0BF1" w:rsidP="00D61EB9">
      <w:pPr>
        <w:pStyle w:val="Prrafodelista"/>
        <w:numPr>
          <w:ilvl w:val="0"/>
          <w:numId w:val="12"/>
        </w:num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Evaluación del cumplimiento del cronograma de actividades metodológicas. </w:t>
      </w:r>
    </w:p>
    <w:p w14:paraId="14E0CF7F" w14:textId="15EC0A4A" w:rsidR="00BC0BF1" w:rsidRDefault="00BC0BF1" w:rsidP="00D61EB9">
      <w:pPr>
        <w:pStyle w:val="Prrafodelista"/>
        <w:numPr>
          <w:ilvl w:val="0"/>
          <w:numId w:val="12"/>
        </w:num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Evaluación del cumplimiento del objetivo general de la estrategia.</w:t>
      </w:r>
    </w:p>
    <w:p w14:paraId="1B53719B" w14:textId="5C1E06E9" w:rsidR="003B3FAB" w:rsidRPr="00D61EB9" w:rsidRDefault="003B3FAB" w:rsidP="00D61EB9">
      <w:pPr>
        <w:pStyle w:val="Prrafodelista"/>
        <w:numPr>
          <w:ilvl w:val="0"/>
          <w:numId w:val="12"/>
        </w:num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Aplicación de instrumentos para corroborar los niveles de preparación alcanzados.</w:t>
      </w:r>
    </w:p>
    <w:p w14:paraId="0F850398" w14:textId="77777777" w:rsidR="00BC0BF1" w:rsidRPr="00D61EB9" w:rsidRDefault="00BC0BF1" w:rsidP="00D61EB9">
      <w:pPr>
        <w:pStyle w:val="Prrafodelista"/>
        <w:numPr>
          <w:ilvl w:val="0"/>
          <w:numId w:val="12"/>
        </w:num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Determinación de cambios y nuevas necesidades. </w:t>
      </w:r>
    </w:p>
    <w:p w14:paraId="7CE7AA7E" w14:textId="77777777" w:rsidR="00BC0BF1" w:rsidRPr="00D61EB9" w:rsidRDefault="00BC0BF1" w:rsidP="00D61EB9">
      <w:pPr>
        <w:spacing w:line="360" w:lineRule="auto"/>
        <w:jc w:val="both"/>
        <w:rPr>
          <w:rFonts w:ascii="Times New Roman" w:hAnsi="Times New Roman" w:cs="Times New Roman"/>
          <w:sz w:val="24"/>
          <w:szCs w:val="24"/>
          <w:u w:val="single"/>
          <w:lang w:val="es-ES"/>
        </w:rPr>
      </w:pPr>
      <w:r w:rsidRPr="00D61EB9">
        <w:rPr>
          <w:rFonts w:ascii="Times New Roman" w:hAnsi="Times New Roman" w:cs="Times New Roman"/>
          <w:sz w:val="24"/>
          <w:szCs w:val="24"/>
          <w:u w:val="single"/>
          <w:lang w:val="es-ES"/>
        </w:rPr>
        <w:t>Resultados de la etapa:</w:t>
      </w:r>
    </w:p>
    <w:p w14:paraId="210F4585" w14:textId="77777777" w:rsidR="00BC0BF1" w:rsidRPr="00D61EB9" w:rsidRDefault="00BC0BF1"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Para la evaluación del cumplimiento del objetivo general de la estrategia metodológica se aplicaron los siguientes instrumentos: Guía de observación, encuesta y guía de análisis documental, los resultados de su aplicación, procesamiento y análisis a partir de la triangulación de datos fueron los siguientes:</w:t>
      </w:r>
    </w:p>
    <w:p w14:paraId="61EAB710" w14:textId="77777777" w:rsidR="00BC0BF1" w:rsidRPr="00D61EB9" w:rsidRDefault="00BC0BF1" w:rsidP="00D61EB9">
      <w:pPr>
        <w:pStyle w:val="Prrafodelista"/>
        <w:numPr>
          <w:ilvl w:val="0"/>
          <w:numId w:val="16"/>
        </w:num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Los maestros primarios, aun desde una concepción generalizada, refirieron que el proceso de inclusión socioeducativa permite no solo la permanecía, sino la participación en condiciones equitativas, ofrece oportunidades para todos y busca poder insertar a todos a la vida en la sociedad.  </w:t>
      </w:r>
    </w:p>
    <w:p w14:paraId="047DC00D" w14:textId="77777777" w:rsidR="00BC0BF1" w:rsidRPr="00D61EB9" w:rsidRDefault="00BC0BF1" w:rsidP="00D61EB9">
      <w:pPr>
        <w:pStyle w:val="Prrafodelista"/>
        <w:numPr>
          <w:ilvl w:val="0"/>
          <w:numId w:val="16"/>
        </w:num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En la planificación de las clases se perciben el uso de procedimientos y tareas de aprendizaje que incentivan la participación y la cooperación entre los educandos, </w:t>
      </w:r>
      <w:r w:rsidRPr="00D61EB9">
        <w:rPr>
          <w:rFonts w:ascii="Times New Roman" w:hAnsi="Times New Roman" w:cs="Times New Roman"/>
          <w:sz w:val="24"/>
          <w:szCs w:val="24"/>
          <w:lang w:val="es-ES"/>
        </w:rPr>
        <w:lastRenderedPageBreak/>
        <w:t xml:space="preserve">además se diseña la tarea conjunta para que todos participen de acuerdo a sus particularidades. </w:t>
      </w:r>
    </w:p>
    <w:p w14:paraId="673D6107" w14:textId="77777777" w:rsidR="00BC0BF1" w:rsidRPr="00D61EB9" w:rsidRDefault="00BC0BF1" w:rsidP="00D61EB9">
      <w:pPr>
        <w:pStyle w:val="Prrafodelista"/>
        <w:numPr>
          <w:ilvl w:val="0"/>
          <w:numId w:val="16"/>
        </w:num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Los maestros primarios conocen algunas técnicas cooperativas para la comunicación, la búsqueda de información, el análisis de contenido y la solución de problemas que pueden ser empleada en cualquier tipo de clase.  </w:t>
      </w:r>
    </w:p>
    <w:p w14:paraId="6BD1DB96" w14:textId="02D7CAEE" w:rsidR="00C552E7" w:rsidRPr="00D61EB9" w:rsidRDefault="00BC0BF1" w:rsidP="00D61EB9">
      <w:pPr>
        <w:pStyle w:val="Prrafodelista"/>
        <w:numPr>
          <w:ilvl w:val="0"/>
          <w:numId w:val="16"/>
        </w:num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Conocen la importancia del empleo de equipos heterogéneos de hasta 5 miembros para así poder favorecer la interdependencia positiva, la responsabilidad, las habilidades interpersonales y de manera general, contribuir al desarrollo integral de todos los educandos. </w:t>
      </w:r>
    </w:p>
    <w:p w14:paraId="57A3A827" w14:textId="6343240A" w:rsidR="00D94E16" w:rsidRPr="00D61EB9" w:rsidRDefault="00D94E16" w:rsidP="00D61EB9">
      <w:pPr>
        <w:spacing w:line="360" w:lineRule="auto"/>
        <w:jc w:val="center"/>
        <w:rPr>
          <w:rFonts w:ascii="Times New Roman" w:hAnsi="Times New Roman" w:cs="Times New Roman"/>
          <w:b/>
          <w:bCs/>
          <w:sz w:val="24"/>
          <w:szCs w:val="24"/>
          <w:lang w:val="es-ES"/>
        </w:rPr>
      </w:pPr>
      <w:r w:rsidRPr="00D61EB9">
        <w:rPr>
          <w:rFonts w:ascii="Times New Roman" w:hAnsi="Times New Roman" w:cs="Times New Roman"/>
          <w:b/>
          <w:bCs/>
          <w:sz w:val="24"/>
          <w:szCs w:val="24"/>
          <w:lang w:val="es-ES"/>
        </w:rPr>
        <w:t>CONCLUSIONES</w:t>
      </w:r>
      <w:r w:rsidR="00833854" w:rsidRPr="00D61EB9">
        <w:rPr>
          <w:rFonts w:ascii="Times New Roman" w:hAnsi="Times New Roman" w:cs="Times New Roman"/>
          <w:b/>
          <w:bCs/>
          <w:sz w:val="24"/>
          <w:szCs w:val="24"/>
          <w:lang w:val="es-ES"/>
        </w:rPr>
        <w:t xml:space="preserve"> </w:t>
      </w:r>
    </w:p>
    <w:p w14:paraId="28952896" w14:textId="112A25F1" w:rsidR="00BC0BF1" w:rsidRPr="00D61EB9" w:rsidRDefault="00BC0BF1"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El aprendizaje cooperativo constituye un recurso didáctico que favorece la</w:t>
      </w:r>
      <w:r w:rsidR="003B3FAB">
        <w:rPr>
          <w:rFonts w:ascii="Times New Roman" w:hAnsi="Times New Roman" w:cs="Times New Roman"/>
          <w:sz w:val="24"/>
          <w:szCs w:val="24"/>
          <w:lang w:val="es-ES"/>
        </w:rPr>
        <w:t xml:space="preserve"> inclusión socioeducativa durante las clases</w:t>
      </w:r>
      <w:r w:rsidRPr="00D61EB9">
        <w:rPr>
          <w:rFonts w:ascii="Times New Roman" w:hAnsi="Times New Roman" w:cs="Times New Roman"/>
          <w:sz w:val="24"/>
          <w:szCs w:val="24"/>
          <w:lang w:val="es-ES"/>
        </w:rPr>
        <w:t xml:space="preserve">, pues la interacción que ocurre durante la solución de las tareas de aprendizaje promueve el desarrollo de habilidades sociales, académicas, mejora la afectividad de los educandos y se educa en el respeto a la diversidad en tanto se concilia el intercambio desde la misma. </w:t>
      </w:r>
    </w:p>
    <w:p w14:paraId="7D42D3C9" w14:textId="77777777" w:rsidR="00BC0BF1" w:rsidRPr="00D61EB9" w:rsidRDefault="00BC0BF1"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La estrategia metodológica aplicada se caracterizó por la instrumentación práctica de la teoría del aprendizaje cooperativo, pone énfasis en la relación cooperación – independencia, aspecto medular para comprender el proceso de inclusión socioeducativa de la diversidad de educandos desde el contexto del grupo escolar. </w:t>
      </w:r>
    </w:p>
    <w:p w14:paraId="07C3C94C" w14:textId="77777777" w:rsidR="00BC0BF1" w:rsidRPr="00D61EB9" w:rsidRDefault="00BC0BF1" w:rsidP="00D61EB9">
      <w:pPr>
        <w:spacing w:line="360" w:lineRule="auto"/>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Tras la aplicación de la propuesta se percibieron cambios en torno a los aspectos teóricos, metodológicos y prácticos, pues hubo mayor comprensión del valor del aprendizaje cooperativo cómo método para el proceso de inclusión socioeducativa, el mayor logro alcanzado fue la estimulación de la socialización a partir de la planificación de situaciones de aprendizaje cooperado.</w:t>
      </w:r>
    </w:p>
    <w:p w14:paraId="380C9F53" w14:textId="2FACDCA3" w:rsidR="00D94E16" w:rsidRPr="00D61EB9" w:rsidRDefault="00D94E16" w:rsidP="00D61EB9">
      <w:pPr>
        <w:spacing w:line="360" w:lineRule="auto"/>
        <w:jc w:val="center"/>
        <w:rPr>
          <w:rFonts w:ascii="Times New Roman" w:hAnsi="Times New Roman" w:cs="Times New Roman"/>
          <w:b/>
          <w:bCs/>
          <w:sz w:val="24"/>
          <w:szCs w:val="24"/>
          <w:lang w:val="es-ES"/>
        </w:rPr>
      </w:pPr>
      <w:r w:rsidRPr="00D61EB9">
        <w:rPr>
          <w:rFonts w:ascii="Times New Roman" w:hAnsi="Times New Roman" w:cs="Times New Roman"/>
          <w:b/>
          <w:bCs/>
          <w:sz w:val="24"/>
          <w:szCs w:val="24"/>
          <w:lang w:val="es-ES"/>
        </w:rPr>
        <w:lastRenderedPageBreak/>
        <w:t xml:space="preserve">REFERENCIAS BIBLIOGRÁFICAS </w:t>
      </w:r>
    </w:p>
    <w:p w14:paraId="54EC2500" w14:textId="77777777" w:rsidR="00915DFF" w:rsidRPr="00D61EB9" w:rsidRDefault="00915DFF" w:rsidP="00D61EB9">
      <w:pPr>
        <w:spacing w:line="360" w:lineRule="auto"/>
        <w:ind w:left="709" w:hanging="709"/>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Bonilla, M., Cárdenas, J., </w:t>
      </w:r>
      <w:proofErr w:type="spellStart"/>
      <w:r w:rsidRPr="00D61EB9">
        <w:rPr>
          <w:rFonts w:ascii="Times New Roman" w:hAnsi="Times New Roman" w:cs="Times New Roman"/>
          <w:sz w:val="24"/>
          <w:szCs w:val="24"/>
          <w:lang w:val="es-ES"/>
        </w:rPr>
        <w:t>Arellado</w:t>
      </w:r>
      <w:proofErr w:type="spellEnd"/>
      <w:r w:rsidRPr="00D61EB9">
        <w:rPr>
          <w:rFonts w:ascii="Times New Roman" w:hAnsi="Times New Roman" w:cs="Times New Roman"/>
          <w:sz w:val="24"/>
          <w:szCs w:val="24"/>
          <w:lang w:val="es-ES"/>
        </w:rPr>
        <w:t>, F. &amp;</w:t>
      </w:r>
      <w:r>
        <w:rPr>
          <w:rFonts w:ascii="Times New Roman" w:hAnsi="Times New Roman" w:cs="Times New Roman"/>
          <w:sz w:val="24"/>
          <w:szCs w:val="24"/>
          <w:lang w:val="es-ES"/>
        </w:rPr>
        <w:t xml:space="preserve"> </w:t>
      </w:r>
      <w:r w:rsidRPr="00D61EB9">
        <w:rPr>
          <w:rFonts w:ascii="Times New Roman" w:hAnsi="Times New Roman" w:cs="Times New Roman"/>
          <w:sz w:val="24"/>
          <w:szCs w:val="24"/>
          <w:lang w:val="es-ES"/>
        </w:rPr>
        <w:t xml:space="preserve">Pérez, D. (2020). </w:t>
      </w:r>
      <w:r w:rsidRPr="00E52DA7">
        <w:rPr>
          <w:rFonts w:ascii="Times New Roman" w:hAnsi="Times New Roman" w:cs="Times New Roman"/>
          <w:i/>
          <w:iCs/>
          <w:sz w:val="24"/>
          <w:szCs w:val="24"/>
          <w:lang w:val="es-ES"/>
        </w:rPr>
        <w:t>Estrategias metodológicas interactivas para la enseñanza y el aprendizaje en la educación superior.</w:t>
      </w:r>
      <w:r w:rsidRPr="00D61EB9">
        <w:rPr>
          <w:rFonts w:ascii="Times New Roman" w:hAnsi="Times New Roman" w:cs="Times New Roman"/>
          <w:sz w:val="24"/>
          <w:szCs w:val="24"/>
          <w:lang w:val="es-ES"/>
        </w:rPr>
        <w:t xml:space="preserve"> Revista Científica UISRAEL, 7(3), 25-36. </w:t>
      </w:r>
      <w:hyperlink r:id="rId14" w:history="1">
        <w:r w:rsidRPr="00D61EB9">
          <w:rPr>
            <w:rStyle w:val="Hipervnculo"/>
            <w:rFonts w:ascii="Times New Roman" w:hAnsi="Times New Roman" w:cs="Times New Roman"/>
            <w:sz w:val="24"/>
            <w:szCs w:val="24"/>
            <w:lang w:val="es-ES"/>
          </w:rPr>
          <w:t>http://scielo.senescyt.gob.ec/scielo.php?cript=sci_arttex&amp;pid=S2631-27862020000300025</w:t>
        </w:r>
      </w:hyperlink>
      <w:r w:rsidRPr="00D61EB9">
        <w:rPr>
          <w:rFonts w:ascii="Times New Roman" w:hAnsi="Times New Roman" w:cs="Times New Roman"/>
          <w:sz w:val="24"/>
          <w:szCs w:val="24"/>
          <w:lang w:val="es-ES"/>
        </w:rPr>
        <w:t xml:space="preserve">  </w:t>
      </w:r>
    </w:p>
    <w:p w14:paraId="025462F8" w14:textId="77777777" w:rsidR="00915DFF" w:rsidRPr="00D61EB9" w:rsidRDefault="00915DFF" w:rsidP="00D61EB9">
      <w:pPr>
        <w:spacing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Ferrer,</w:t>
      </w:r>
      <w:r w:rsidRPr="00D61EB9">
        <w:rPr>
          <w:rFonts w:ascii="Times New Roman" w:hAnsi="Times New Roman" w:cs="Times New Roman"/>
          <w:sz w:val="24"/>
          <w:szCs w:val="24"/>
          <w:lang w:val="es-ES"/>
        </w:rPr>
        <w:t xml:space="preserve"> M.</w:t>
      </w:r>
      <w:r>
        <w:rPr>
          <w:rFonts w:ascii="Times New Roman" w:hAnsi="Times New Roman" w:cs="Times New Roman"/>
          <w:sz w:val="24"/>
          <w:szCs w:val="24"/>
          <w:lang w:val="es-ES"/>
        </w:rPr>
        <w:t xml:space="preserve"> </w:t>
      </w:r>
      <w:r w:rsidRPr="00D61EB9">
        <w:rPr>
          <w:rFonts w:ascii="Times New Roman" w:hAnsi="Times New Roman" w:cs="Times New Roman"/>
          <w:sz w:val="24"/>
          <w:szCs w:val="24"/>
          <w:lang w:val="es-ES"/>
        </w:rPr>
        <w:t xml:space="preserve">T. (2017). </w:t>
      </w:r>
      <w:r w:rsidRPr="00E52DA7">
        <w:rPr>
          <w:rFonts w:ascii="Times New Roman" w:hAnsi="Times New Roman" w:cs="Times New Roman"/>
          <w:i/>
          <w:iCs/>
          <w:sz w:val="24"/>
          <w:szCs w:val="24"/>
          <w:lang w:val="es-ES"/>
        </w:rPr>
        <w:t>Consideraciones generales acerca de la inclusión educativa, social y socioeducativa. Distinciones en el contexto cubano. Las competencias profesionales: elementos que la caracterizan.</w:t>
      </w:r>
      <w:r w:rsidRPr="00D61EB9">
        <w:rPr>
          <w:rFonts w:ascii="Times New Roman" w:hAnsi="Times New Roman" w:cs="Times New Roman"/>
          <w:sz w:val="24"/>
          <w:szCs w:val="24"/>
          <w:lang w:val="es-ES"/>
        </w:rPr>
        <w:t xml:space="preserve"> (Manuscrito sin publicar) Universidad de Ciencias Pedagógicas Enrique José Varona </w:t>
      </w:r>
    </w:p>
    <w:p w14:paraId="7A658222" w14:textId="33F2BED4" w:rsidR="00915DFF" w:rsidRPr="00D61EB9" w:rsidRDefault="00915DFF" w:rsidP="00D61EB9">
      <w:pPr>
        <w:spacing w:line="360" w:lineRule="auto"/>
        <w:ind w:left="709" w:hanging="709"/>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Johnson, D &amp; Johnson, R. (1999)</w:t>
      </w:r>
      <w:r w:rsidR="00E52DA7">
        <w:rPr>
          <w:rFonts w:ascii="Times New Roman" w:hAnsi="Times New Roman" w:cs="Times New Roman"/>
          <w:sz w:val="24"/>
          <w:szCs w:val="24"/>
          <w:lang w:val="es-ES"/>
        </w:rPr>
        <w:t xml:space="preserve">. </w:t>
      </w:r>
      <w:r w:rsidRPr="00E52DA7">
        <w:rPr>
          <w:rFonts w:ascii="Times New Roman" w:hAnsi="Times New Roman" w:cs="Times New Roman"/>
          <w:i/>
          <w:iCs/>
          <w:sz w:val="24"/>
          <w:szCs w:val="24"/>
          <w:lang w:val="es-ES"/>
        </w:rPr>
        <w:t>El aprendizaje cooperativo en el aula. Editorial Paidós SAICF. Buenos Aires, Argentina.</w:t>
      </w:r>
      <w:r w:rsidRPr="00D61EB9">
        <w:rPr>
          <w:rFonts w:ascii="Times New Roman" w:hAnsi="Times New Roman" w:cs="Times New Roman"/>
          <w:sz w:val="24"/>
          <w:szCs w:val="24"/>
          <w:lang w:val="es-ES"/>
        </w:rPr>
        <w:t xml:space="preserve"> </w:t>
      </w:r>
      <w:hyperlink r:id="rId15" w:history="1">
        <w:r w:rsidRPr="00D61EB9">
          <w:rPr>
            <w:rStyle w:val="Hipervnculo"/>
            <w:rFonts w:ascii="Times New Roman" w:hAnsi="Times New Roman" w:cs="Times New Roman"/>
            <w:sz w:val="24"/>
            <w:szCs w:val="24"/>
            <w:lang w:val="es-ES"/>
          </w:rPr>
          <w:t>file:///D:/Download/1626-2019-03-15-JOHNSON%20El%20aprendizaje%20cooperativo%20en%20el%20 aula.pdf</w:t>
        </w:r>
      </w:hyperlink>
      <w:r w:rsidRPr="00D61EB9">
        <w:rPr>
          <w:rFonts w:ascii="Times New Roman" w:hAnsi="Times New Roman" w:cs="Times New Roman"/>
          <w:sz w:val="24"/>
          <w:szCs w:val="24"/>
          <w:lang w:val="es-ES"/>
        </w:rPr>
        <w:t xml:space="preserve"> </w:t>
      </w:r>
    </w:p>
    <w:p w14:paraId="233E3B7B" w14:textId="77777777" w:rsidR="00915DFF" w:rsidRPr="00D61EB9" w:rsidRDefault="00915DFF" w:rsidP="00D61EB9">
      <w:pPr>
        <w:spacing w:line="360" w:lineRule="auto"/>
        <w:ind w:left="709" w:hanging="709"/>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Medina, M. (2018). </w:t>
      </w:r>
      <w:r w:rsidRPr="00E52DA7">
        <w:rPr>
          <w:rFonts w:ascii="Times New Roman" w:hAnsi="Times New Roman" w:cs="Times New Roman"/>
          <w:i/>
          <w:iCs/>
          <w:sz w:val="24"/>
          <w:szCs w:val="24"/>
          <w:lang w:val="es-ES"/>
        </w:rPr>
        <w:t xml:space="preserve">Estrategias metodológicas para el desarrollo del pensamiento lógico-matemático. </w:t>
      </w:r>
      <w:proofErr w:type="spellStart"/>
      <w:r w:rsidRPr="00E52DA7">
        <w:rPr>
          <w:rFonts w:ascii="Times New Roman" w:hAnsi="Times New Roman" w:cs="Times New Roman"/>
          <w:i/>
          <w:iCs/>
          <w:sz w:val="24"/>
          <w:szCs w:val="24"/>
          <w:lang w:val="es-ES"/>
        </w:rPr>
        <w:t>Disc@lia</w:t>
      </w:r>
      <w:proofErr w:type="spellEnd"/>
      <w:r w:rsidRPr="00E52DA7">
        <w:rPr>
          <w:rFonts w:ascii="Times New Roman" w:hAnsi="Times New Roman" w:cs="Times New Roman"/>
          <w:i/>
          <w:iCs/>
          <w:sz w:val="24"/>
          <w:szCs w:val="24"/>
          <w:lang w:val="es-ES"/>
        </w:rPr>
        <w:t>: Didáctica y educación</w:t>
      </w:r>
      <w:r w:rsidRPr="00D61EB9">
        <w:rPr>
          <w:rFonts w:ascii="Times New Roman" w:hAnsi="Times New Roman" w:cs="Times New Roman"/>
          <w:sz w:val="24"/>
          <w:szCs w:val="24"/>
          <w:lang w:val="es-ES"/>
        </w:rPr>
        <w:t xml:space="preserve">, 9 (1), 125-132. </w:t>
      </w:r>
      <w:hyperlink r:id="rId16" w:history="1">
        <w:r w:rsidRPr="00D61EB9">
          <w:rPr>
            <w:rStyle w:val="Hipervnculo"/>
            <w:rFonts w:ascii="Times New Roman" w:hAnsi="Times New Roman" w:cs="Times New Roman"/>
            <w:sz w:val="24"/>
            <w:szCs w:val="24"/>
            <w:lang w:val="es-ES"/>
          </w:rPr>
          <w:t>https://dialnet.unirioja.es/servlet/articulo?codigo=6595073</w:t>
        </w:r>
      </w:hyperlink>
      <w:r w:rsidRPr="00D61EB9">
        <w:rPr>
          <w:rFonts w:ascii="Times New Roman" w:hAnsi="Times New Roman" w:cs="Times New Roman"/>
          <w:sz w:val="24"/>
          <w:szCs w:val="24"/>
          <w:lang w:val="es-ES"/>
        </w:rPr>
        <w:t xml:space="preserve"> </w:t>
      </w:r>
    </w:p>
    <w:p w14:paraId="257CA218" w14:textId="77777777" w:rsidR="00915DFF" w:rsidRDefault="00915DFF" w:rsidP="00D61EB9">
      <w:pPr>
        <w:spacing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Medina, S. y Castro, M. M. (2016). </w:t>
      </w:r>
      <w:r w:rsidRPr="00E52DA7">
        <w:rPr>
          <w:rFonts w:ascii="Times New Roman" w:hAnsi="Times New Roman" w:cs="Times New Roman"/>
          <w:i/>
          <w:iCs/>
          <w:sz w:val="24"/>
          <w:szCs w:val="24"/>
          <w:lang w:val="es-ES"/>
        </w:rPr>
        <w:t>El Aprendizaje Cooperativo, un camino hacia la inclusión. Revista complutense de Educación.</w:t>
      </w:r>
      <w:r>
        <w:rPr>
          <w:rFonts w:ascii="Times New Roman" w:hAnsi="Times New Roman" w:cs="Times New Roman"/>
          <w:sz w:val="24"/>
          <w:szCs w:val="24"/>
          <w:lang w:val="es-ES"/>
        </w:rPr>
        <w:t xml:space="preserve"> 27(3) 1085- 1101. </w:t>
      </w:r>
      <w:hyperlink r:id="rId17" w:history="1">
        <w:r w:rsidRPr="00B61E88">
          <w:rPr>
            <w:rStyle w:val="Hipervnculo"/>
            <w:rFonts w:ascii="Times New Roman" w:hAnsi="Times New Roman" w:cs="Times New Roman"/>
            <w:sz w:val="24"/>
            <w:szCs w:val="24"/>
            <w:lang w:val="es-ES"/>
          </w:rPr>
          <w:t>http://dx.doi.org/10.5209/rev_RCED.2016.v27.n3.47441</w:t>
        </w:r>
      </w:hyperlink>
      <w:r>
        <w:rPr>
          <w:rFonts w:ascii="Times New Roman" w:hAnsi="Times New Roman" w:cs="Times New Roman"/>
          <w:sz w:val="24"/>
          <w:szCs w:val="24"/>
          <w:lang w:val="es-ES"/>
        </w:rPr>
        <w:t xml:space="preserve">  </w:t>
      </w:r>
    </w:p>
    <w:p w14:paraId="39634657" w14:textId="77777777" w:rsidR="00915DFF" w:rsidRDefault="00915DFF" w:rsidP="00D61EB9">
      <w:pPr>
        <w:spacing w:line="360" w:lineRule="auto"/>
        <w:ind w:left="709" w:hanging="709"/>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Ministerio de Educación. (2014) </w:t>
      </w:r>
      <w:r w:rsidRPr="00E52DA7">
        <w:rPr>
          <w:rFonts w:ascii="Times New Roman" w:hAnsi="Times New Roman" w:cs="Times New Roman"/>
          <w:i/>
          <w:iCs/>
          <w:sz w:val="24"/>
          <w:szCs w:val="24"/>
          <w:lang w:val="es-ES"/>
        </w:rPr>
        <w:t>Resolución Ministerial No. 200/2014</w:t>
      </w:r>
      <w:r w:rsidRPr="00D61EB9">
        <w:rPr>
          <w:rFonts w:ascii="Times New Roman" w:hAnsi="Times New Roman" w:cs="Times New Roman"/>
          <w:sz w:val="24"/>
          <w:szCs w:val="24"/>
          <w:lang w:val="es-ES"/>
        </w:rPr>
        <w:t xml:space="preserve"> </w:t>
      </w:r>
      <w:r w:rsidRPr="00D61EB9">
        <w:rPr>
          <w:rFonts w:ascii="Times New Roman" w:hAnsi="Times New Roman" w:cs="Times New Roman"/>
          <w:i/>
          <w:sz w:val="24"/>
          <w:szCs w:val="24"/>
          <w:lang w:val="es-ES"/>
        </w:rPr>
        <w:t>Reglamento para el trabajo metodológico en las instituciones educativas</w:t>
      </w:r>
      <w:r w:rsidRPr="00D61EB9">
        <w:rPr>
          <w:rFonts w:ascii="Times New Roman" w:hAnsi="Times New Roman" w:cs="Times New Roman"/>
          <w:sz w:val="24"/>
          <w:szCs w:val="24"/>
          <w:lang w:val="es-ES"/>
        </w:rPr>
        <w:t xml:space="preserve">. La Habana. Impresión ligera   </w:t>
      </w:r>
    </w:p>
    <w:p w14:paraId="308E465B" w14:textId="77777777" w:rsidR="00915DFF" w:rsidRPr="00D61EB9" w:rsidRDefault="00915DFF" w:rsidP="00D61EB9">
      <w:pPr>
        <w:spacing w:line="360" w:lineRule="auto"/>
        <w:ind w:left="709" w:hanging="709"/>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Omero, R.M., Barboza, L.A., Rodríguez, C.H. &amp; Romero, N. (2022) </w:t>
      </w:r>
      <w:r w:rsidRPr="00E52DA7">
        <w:rPr>
          <w:rFonts w:ascii="Times New Roman" w:hAnsi="Times New Roman" w:cs="Times New Roman"/>
          <w:i/>
          <w:iCs/>
          <w:sz w:val="24"/>
          <w:szCs w:val="24"/>
          <w:lang w:val="es-ES"/>
        </w:rPr>
        <w:t>Programa de aprendizaje colaborativo para mejorar los niveles de inclusión educativa.</w:t>
      </w:r>
      <w:r w:rsidRPr="00D61EB9">
        <w:rPr>
          <w:rFonts w:ascii="Times New Roman" w:hAnsi="Times New Roman" w:cs="Times New Roman"/>
          <w:sz w:val="24"/>
          <w:szCs w:val="24"/>
          <w:lang w:val="es-ES"/>
        </w:rPr>
        <w:t xml:space="preserve"> Espacio Abierto. 32(1), 138-154. </w:t>
      </w:r>
      <w:hyperlink r:id="rId18" w:history="1">
        <w:r w:rsidRPr="00D61EB9">
          <w:rPr>
            <w:rStyle w:val="Hipervnculo"/>
            <w:rFonts w:ascii="Times New Roman" w:hAnsi="Times New Roman" w:cs="Times New Roman"/>
            <w:sz w:val="24"/>
            <w:szCs w:val="24"/>
            <w:lang w:val="es-ES"/>
          </w:rPr>
          <w:t>https://doi.org/10.5281/zenodo.7776034</w:t>
        </w:r>
      </w:hyperlink>
      <w:r w:rsidRPr="00D61EB9">
        <w:rPr>
          <w:rFonts w:ascii="Times New Roman" w:hAnsi="Times New Roman" w:cs="Times New Roman"/>
          <w:sz w:val="24"/>
          <w:szCs w:val="24"/>
          <w:lang w:val="es-ES"/>
        </w:rPr>
        <w:t xml:space="preserve">      </w:t>
      </w:r>
    </w:p>
    <w:p w14:paraId="5D2DE73A" w14:textId="77777777" w:rsidR="00915DFF" w:rsidRPr="00D61EB9" w:rsidRDefault="00915DFF" w:rsidP="00D61EB9">
      <w:pPr>
        <w:spacing w:line="360" w:lineRule="auto"/>
        <w:ind w:left="709" w:hanging="709"/>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lastRenderedPageBreak/>
        <w:t xml:space="preserve">Organización de las Naciones Unidas para la Educación, l. C. (2017). </w:t>
      </w:r>
      <w:r w:rsidRPr="00E52DA7">
        <w:rPr>
          <w:rFonts w:ascii="Times New Roman" w:hAnsi="Times New Roman" w:cs="Times New Roman"/>
          <w:i/>
          <w:iCs/>
          <w:sz w:val="24"/>
          <w:szCs w:val="24"/>
          <w:lang w:val="es-ES"/>
        </w:rPr>
        <w:t>Objetivos de desarrollo sostenible. La educación transforma vidas. Tema central de la Agenda 2030</w:t>
      </w:r>
      <w:r w:rsidRPr="00D61EB9">
        <w:rPr>
          <w:rFonts w:ascii="Times New Roman" w:hAnsi="Times New Roman" w:cs="Times New Roman"/>
          <w:sz w:val="24"/>
          <w:szCs w:val="24"/>
          <w:lang w:val="es-ES"/>
        </w:rPr>
        <w:t>. Francia: UNESCO.</w:t>
      </w:r>
    </w:p>
    <w:p w14:paraId="450C7190" w14:textId="77777777" w:rsidR="00915DFF" w:rsidRPr="00D61EB9" w:rsidRDefault="00915DFF" w:rsidP="00D61EB9">
      <w:pPr>
        <w:spacing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Padrón, R. y Granados, L. A. (2018). </w:t>
      </w:r>
      <w:r w:rsidRPr="00E52DA7">
        <w:rPr>
          <w:rFonts w:ascii="Times New Roman" w:hAnsi="Times New Roman" w:cs="Times New Roman"/>
          <w:i/>
          <w:iCs/>
          <w:sz w:val="24"/>
          <w:szCs w:val="24"/>
          <w:lang w:val="es-ES"/>
        </w:rPr>
        <w:t>Retos de la pedagogía ante la inclusi</w:t>
      </w:r>
      <w:bookmarkStart w:id="2" w:name="_GoBack"/>
      <w:bookmarkEnd w:id="2"/>
      <w:r w:rsidRPr="00E52DA7">
        <w:rPr>
          <w:rFonts w:ascii="Times New Roman" w:hAnsi="Times New Roman" w:cs="Times New Roman"/>
          <w:i/>
          <w:iCs/>
          <w:sz w:val="24"/>
          <w:szCs w:val="24"/>
          <w:lang w:val="es-ES"/>
        </w:rPr>
        <w:t>ón socioeducativas de niños, adolescentes y jóvenes con discapacidad</w:t>
      </w:r>
      <w:r>
        <w:rPr>
          <w:rFonts w:ascii="Times New Roman" w:hAnsi="Times New Roman" w:cs="Times New Roman"/>
          <w:sz w:val="24"/>
          <w:szCs w:val="24"/>
          <w:lang w:val="es-ES"/>
        </w:rPr>
        <w:t xml:space="preserve">. Revista </w:t>
      </w:r>
      <w:proofErr w:type="spellStart"/>
      <w:r>
        <w:rPr>
          <w:rFonts w:ascii="Times New Roman" w:hAnsi="Times New Roman" w:cs="Times New Roman"/>
          <w:sz w:val="24"/>
          <w:szCs w:val="24"/>
          <w:lang w:val="es-ES"/>
        </w:rPr>
        <w:t>Redipe</w:t>
      </w:r>
      <w:proofErr w:type="spellEnd"/>
      <w:r>
        <w:rPr>
          <w:rFonts w:ascii="Times New Roman" w:hAnsi="Times New Roman" w:cs="Times New Roman"/>
          <w:sz w:val="24"/>
          <w:szCs w:val="24"/>
          <w:lang w:val="es-ES"/>
        </w:rPr>
        <w:t xml:space="preserve">, 7(12): 93-105. </w:t>
      </w:r>
      <w:hyperlink r:id="rId19" w:history="1">
        <w:r w:rsidRPr="00B61E88">
          <w:rPr>
            <w:rStyle w:val="Hipervnculo"/>
            <w:rFonts w:ascii="Times New Roman" w:hAnsi="Times New Roman" w:cs="Times New Roman"/>
            <w:sz w:val="24"/>
            <w:szCs w:val="24"/>
            <w:lang w:val="es-ES"/>
          </w:rPr>
          <w:t>https://revista.redipe.org/index.php/1/article/view/649</w:t>
        </w:r>
      </w:hyperlink>
      <w:r>
        <w:rPr>
          <w:rFonts w:ascii="Times New Roman" w:hAnsi="Times New Roman" w:cs="Times New Roman"/>
          <w:sz w:val="24"/>
          <w:szCs w:val="24"/>
          <w:lang w:val="es-ES"/>
        </w:rPr>
        <w:t xml:space="preserve"> </w:t>
      </w:r>
    </w:p>
    <w:p w14:paraId="096D84D2" w14:textId="77777777" w:rsidR="00915DFF" w:rsidRPr="00D61EB9" w:rsidRDefault="00915DFF" w:rsidP="00D61EB9">
      <w:pPr>
        <w:spacing w:line="360" w:lineRule="auto"/>
        <w:ind w:left="709" w:hanging="709"/>
        <w:jc w:val="both"/>
        <w:rPr>
          <w:rFonts w:ascii="Times New Roman" w:hAnsi="Times New Roman" w:cs="Times New Roman"/>
          <w:sz w:val="24"/>
          <w:szCs w:val="24"/>
          <w:lang w:val="es-ES"/>
        </w:rPr>
      </w:pPr>
      <w:proofErr w:type="spellStart"/>
      <w:r w:rsidRPr="00D61EB9">
        <w:rPr>
          <w:rFonts w:ascii="Times New Roman" w:hAnsi="Times New Roman" w:cs="Times New Roman"/>
          <w:sz w:val="24"/>
          <w:szCs w:val="24"/>
          <w:lang w:val="es-ES"/>
        </w:rPr>
        <w:t>Pujolàs</w:t>
      </w:r>
      <w:proofErr w:type="spellEnd"/>
      <w:r w:rsidRPr="00D61EB9">
        <w:rPr>
          <w:rFonts w:ascii="Times New Roman" w:hAnsi="Times New Roman" w:cs="Times New Roman"/>
          <w:sz w:val="24"/>
          <w:szCs w:val="24"/>
          <w:lang w:val="es-ES"/>
        </w:rPr>
        <w:t xml:space="preserve">, P (2015) </w:t>
      </w:r>
      <w:r w:rsidRPr="00E52DA7">
        <w:rPr>
          <w:rFonts w:ascii="Times New Roman" w:hAnsi="Times New Roman" w:cs="Times New Roman"/>
          <w:i/>
          <w:iCs/>
          <w:sz w:val="24"/>
          <w:szCs w:val="24"/>
          <w:lang w:val="es-ES"/>
        </w:rPr>
        <w:t>La inclusión escolar: principios y estrategias para hacerla posible. Revista Ámbitos de Psicopedagogía y Orientación</w:t>
      </w:r>
      <w:r w:rsidRPr="00D61EB9">
        <w:rPr>
          <w:rFonts w:ascii="Times New Roman" w:hAnsi="Times New Roman" w:cs="Times New Roman"/>
          <w:sz w:val="24"/>
          <w:szCs w:val="24"/>
          <w:lang w:val="es-ES"/>
        </w:rPr>
        <w:t xml:space="preserve">, Nº 43 (2a. época). URL: </w:t>
      </w:r>
      <w:hyperlink r:id="rId20" w:history="1">
        <w:r w:rsidRPr="00D61EB9">
          <w:rPr>
            <w:rStyle w:val="Hipervnculo"/>
            <w:rFonts w:ascii="Times New Roman" w:hAnsi="Times New Roman" w:cs="Times New Roman"/>
            <w:sz w:val="24"/>
            <w:szCs w:val="24"/>
            <w:lang w:val="es-ES"/>
          </w:rPr>
          <w:t>www.ambitsaaf.cat</w:t>
        </w:r>
      </w:hyperlink>
      <w:r w:rsidRPr="00D61EB9">
        <w:rPr>
          <w:rFonts w:ascii="Times New Roman" w:hAnsi="Times New Roman" w:cs="Times New Roman"/>
          <w:sz w:val="24"/>
          <w:szCs w:val="24"/>
          <w:lang w:val="es-ES"/>
        </w:rPr>
        <w:t xml:space="preserve"> </w:t>
      </w:r>
    </w:p>
    <w:p w14:paraId="498D2828" w14:textId="77777777" w:rsidR="00915DFF" w:rsidRPr="00D61EB9" w:rsidRDefault="00915DFF" w:rsidP="00D61EB9">
      <w:pPr>
        <w:spacing w:line="360" w:lineRule="auto"/>
        <w:ind w:left="709" w:hanging="709"/>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Sierra, R.A. (2016). Modelación y estrategia: algunas consideraciones desde la perspectiva pedagógica. En: </w:t>
      </w:r>
      <w:r w:rsidRPr="00E52DA7">
        <w:rPr>
          <w:rFonts w:ascii="Times New Roman" w:hAnsi="Times New Roman" w:cs="Times New Roman"/>
          <w:i/>
          <w:iCs/>
          <w:sz w:val="24"/>
          <w:szCs w:val="24"/>
          <w:lang w:val="es-ES"/>
        </w:rPr>
        <w:t>Compendio de Pedagogía</w:t>
      </w:r>
      <w:r w:rsidRPr="00D61EB9">
        <w:rPr>
          <w:rFonts w:ascii="Times New Roman" w:hAnsi="Times New Roman" w:cs="Times New Roman"/>
          <w:sz w:val="24"/>
          <w:szCs w:val="24"/>
          <w:lang w:val="es-ES"/>
        </w:rPr>
        <w:t xml:space="preserve">. La Habana. Editorial Pueblo y Educación </w:t>
      </w:r>
    </w:p>
    <w:p w14:paraId="474A6564" w14:textId="77777777" w:rsidR="00915DFF" w:rsidRPr="00D61EB9" w:rsidRDefault="00915DFF" w:rsidP="00D61EB9">
      <w:pPr>
        <w:spacing w:line="360" w:lineRule="auto"/>
        <w:ind w:left="709" w:hanging="709"/>
        <w:jc w:val="both"/>
        <w:rPr>
          <w:rFonts w:ascii="Times New Roman" w:hAnsi="Times New Roman" w:cs="Times New Roman"/>
          <w:sz w:val="24"/>
          <w:szCs w:val="24"/>
          <w:lang w:val="es-ES"/>
        </w:rPr>
      </w:pPr>
      <w:r w:rsidRPr="00D61EB9">
        <w:rPr>
          <w:rFonts w:ascii="Times New Roman" w:hAnsi="Times New Roman" w:cs="Times New Roman"/>
          <w:sz w:val="24"/>
          <w:szCs w:val="24"/>
          <w:lang w:val="es-ES"/>
        </w:rPr>
        <w:t xml:space="preserve">Solís, P., Gallego, M.G. &amp; Real, S. (2022). </w:t>
      </w:r>
      <w:r w:rsidRPr="00E52DA7">
        <w:rPr>
          <w:rFonts w:ascii="Times New Roman" w:hAnsi="Times New Roman" w:cs="Times New Roman"/>
          <w:i/>
          <w:iCs/>
          <w:sz w:val="24"/>
          <w:szCs w:val="24"/>
          <w:lang w:val="es-ES"/>
        </w:rPr>
        <w:t>¿El aprendizaje cooperativo promueve la inclusión?</w:t>
      </w:r>
      <w:r w:rsidRPr="00D61EB9">
        <w:rPr>
          <w:rFonts w:ascii="Times New Roman" w:hAnsi="Times New Roman" w:cs="Times New Roman"/>
          <w:sz w:val="24"/>
          <w:szCs w:val="24"/>
          <w:lang w:val="es-ES"/>
        </w:rPr>
        <w:t xml:space="preserve"> Revisión sistemática. Páginas de Educación, 15(2), 1-21. </w:t>
      </w:r>
      <w:hyperlink r:id="rId21" w:history="1">
        <w:r w:rsidRPr="00D61EB9">
          <w:rPr>
            <w:rStyle w:val="Hipervnculo"/>
            <w:rFonts w:ascii="Times New Roman" w:hAnsi="Times New Roman" w:cs="Times New Roman"/>
            <w:sz w:val="24"/>
            <w:szCs w:val="24"/>
            <w:lang w:val="es-ES"/>
          </w:rPr>
          <w:t>https://doi.org/10.22235/pe.v15i2.2803</w:t>
        </w:r>
      </w:hyperlink>
      <w:r w:rsidRPr="00D61EB9">
        <w:rPr>
          <w:rFonts w:ascii="Times New Roman" w:hAnsi="Times New Roman" w:cs="Times New Roman"/>
          <w:sz w:val="24"/>
          <w:szCs w:val="24"/>
          <w:lang w:val="es-ES"/>
        </w:rPr>
        <w:t xml:space="preserve">    </w:t>
      </w:r>
    </w:p>
    <w:p w14:paraId="7ECFCB83" w14:textId="47FBD651" w:rsidR="00D94E16" w:rsidRPr="00D61EB9" w:rsidRDefault="00D94E16" w:rsidP="00D61EB9">
      <w:pPr>
        <w:spacing w:line="360" w:lineRule="auto"/>
        <w:jc w:val="both"/>
        <w:rPr>
          <w:rFonts w:ascii="Times New Roman" w:hAnsi="Times New Roman" w:cs="Times New Roman"/>
          <w:b/>
          <w:bCs/>
          <w:sz w:val="24"/>
          <w:szCs w:val="24"/>
          <w:lang w:val="es-ES"/>
        </w:rPr>
      </w:pPr>
      <w:r w:rsidRPr="00D61EB9">
        <w:rPr>
          <w:rFonts w:ascii="Times New Roman" w:hAnsi="Times New Roman" w:cs="Times New Roman"/>
          <w:b/>
          <w:bCs/>
          <w:sz w:val="24"/>
          <w:szCs w:val="24"/>
          <w:lang w:val="es-ES"/>
        </w:rPr>
        <w:t>DECLARACIÓN DE CONFLICTOS ÉTICOS Y CONTRIBUCIÓN DE LOS AUTORES</w:t>
      </w:r>
      <w:r w:rsidR="00833854" w:rsidRPr="00D61EB9">
        <w:rPr>
          <w:rFonts w:ascii="Times New Roman" w:hAnsi="Times New Roman" w:cs="Times New Roman"/>
          <w:b/>
          <w:bCs/>
          <w:sz w:val="24"/>
          <w:szCs w:val="24"/>
          <w:lang w:val="es-ES"/>
        </w:rPr>
        <w:t xml:space="preserve"> </w:t>
      </w:r>
    </w:p>
    <w:p w14:paraId="29BA612C" w14:textId="4A5CEC5B" w:rsidR="00CD628C" w:rsidRPr="00D61EB9" w:rsidRDefault="00CD628C" w:rsidP="00D61EB9">
      <w:pPr>
        <w:spacing w:after="120" w:line="360" w:lineRule="auto"/>
        <w:jc w:val="both"/>
        <w:rPr>
          <w:rFonts w:ascii="Times New Roman" w:eastAsia="Times New Roman" w:hAnsi="Times New Roman" w:cs="Times New Roman"/>
          <w:bCs/>
          <w:sz w:val="24"/>
          <w:szCs w:val="24"/>
          <w:lang w:val="es-ES" w:eastAsia="es-ES"/>
        </w:rPr>
      </w:pPr>
      <w:r w:rsidRPr="00D61EB9">
        <w:rPr>
          <w:rFonts w:ascii="Times New Roman" w:hAnsi="Times New Roman" w:cs="Times New Roman"/>
          <w:sz w:val="24"/>
          <w:szCs w:val="24"/>
          <w:lang w:val="es-MX"/>
        </w:rPr>
        <w:t>Los autores declaramos que este manuscrito es original y no se ha enviado a otra revista. Los autores somos responsables del contenido recogido en el artículo y en él no existen plagios ni conflictos de interés ni éticos</w:t>
      </w:r>
      <w:r w:rsidRPr="00D61EB9">
        <w:rPr>
          <w:rFonts w:ascii="Times New Roman" w:eastAsia="Times New Roman" w:hAnsi="Times New Roman" w:cs="Times New Roman"/>
          <w:bCs/>
          <w:sz w:val="24"/>
          <w:szCs w:val="24"/>
          <w:lang w:val="es-ES" w:eastAsia="es-ES"/>
        </w:rPr>
        <w:t>)</w:t>
      </w:r>
    </w:p>
    <w:p w14:paraId="234A716C" w14:textId="77777777" w:rsidR="00CD628C" w:rsidRPr="00D61EB9" w:rsidRDefault="00CD628C" w:rsidP="00D61EB9">
      <w:pPr>
        <w:pStyle w:val="NormalWeb"/>
        <w:shd w:val="clear" w:color="auto" w:fill="FFFFFF"/>
        <w:spacing w:before="0" w:beforeAutospacing="0" w:after="150" w:afterAutospacing="0" w:line="360" w:lineRule="auto"/>
        <w:jc w:val="both"/>
        <w:rPr>
          <w:color w:val="000000" w:themeColor="text1"/>
          <w:lang w:val="es-ES"/>
        </w:rPr>
      </w:pPr>
      <w:r w:rsidRPr="00D61EB9">
        <w:rPr>
          <w:color w:val="000000" w:themeColor="text1"/>
          <w:lang w:val="es-ES"/>
        </w:rPr>
        <w:t>Los autores declaran que no existe conflicto de intereses.</w:t>
      </w:r>
    </w:p>
    <w:p w14:paraId="79EDF002" w14:textId="36A47E44" w:rsidR="00CD628C" w:rsidRPr="00EF07EC" w:rsidRDefault="00EF07EC" w:rsidP="00D61EB9">
      <w:pPr>
        <w:pStyle w:val="NormalWeb"/>
        <w:shd w:val="clear" w:color="auto" w:fill="FFFFFF"/>
        <w:spacing w:before="0" w:beforeAutospacing="0" w:after="150" w:afterAutospacing="0" w:line="360" w:lineRule="auto"/>
        <w:jc w:val="both"/>
        <w:rPr>
          <w:i/>
          <w:iCs/>
          <w:color w:val="000000" w:themeColor="text1"/>
          <w:lang w:val="es-ES"/>
        </w:rPr>
      </w:pPr>
      <w:r w:rsidRPr="00011502">
        <w:rPr>
          <w:b/>
          <w:color w:val="000000" w:themeColor="text1"/>
          <w:lang w:val="es-ES"/>
        </w:rPr>
        <w:t>Yoan Grass Arzola</w:t>
      </w:r>
      <w:r w:rsidRPr="00D61EB9">
        <w:rPr>
          <w:color w:val="000000" w:themeColor="text1"/>
          <w:lang w:val="es-ES"/>
        </w:rPr>
        <w:t>.</w:t>
      </w:r>
      <w:r>
        <w:rPr>
          <w:color w:val="000000" w:themeColor="text1"/>
          <w:lang w:val="es-ES"/>
        </w:rPr>
        <w:t xml:space="preserve"> </w:t>
      </w:r>
      <w:r w:rsidR="00CD628C" w:rsidRPr="00EF07EC">
        <w:rPr>
          <w:rStyle w:val="nfasis"/>
          <w:i w:val="0"/>
          <w:iCs w:val="0"/>
          <w:color w:val="000000" w:themeColor="text1"/>
          <w:lang w:val="es-ES"/>
        </w:rPr>
        <w:t>Conceptualización, curación de datos, análisis formal, investigación, metodología,</w:t>
      </w:r>
      <w:r w:rsidR="00674A9C" w:rsidRPr="00EF07EC">
        <w:rPr>
          <w:rStyle w:val="nfasis"/>
          <w:i w:val="0"/>
          <w:iCs w:val="0"/>
          <w:color w:val="000000" w:themeColor="text1"/>
          <w:lang w:val="es-ES"/>
        </w:rPr>
        <w:t xml:space="preserve"> recursos, software,</w:t>
      </w:r>
      <w:r w:rsidR="00CD628C" w:rsidRPr="00EF07EC">
        <w:rPr>
          <w:rStyle w:val="nfasis"/>
          <w:i w:val="0"/>
          <w:iCs w:val="0"/>
          <w:color w:val="000000" w:themeColor="text1"/>
          <w:lang w:val="es-ES"/>
        </w:rPr>
        <w:t xml:space="preserve"> administración del proyecto, supervisión, validación, visualización, redacción-borrador original, redacción-revisión y edición</w:t>
      </w:r>
      <w:r>
        <w:rPr>
          <w:rStyle w:val="nfasis"/>
          <w:i w:val="0"/>
          <w:iCs w:val="0"/>
          <w:color w:val="000000" w:themeColor="text1"/>
          <w:lang w:val="es-ES"/>
        </w:rPr>
        <w:t xml:space="preserve">. </w:t>
      </w:r>
      <w:r w:rsidR="00CD628C" w:rsidRPr="00EF07EC">
        <w:rPr>
          <w:i/>
          <w:iCs/>
          <w:color w:val="000000" w:themeColor="text1"/>
          <w:lang w:val="es-ES"/>
        </w:rPr>
        <w:t> </w:t>
      </w:r>
    </w:p>
    <w:p w14:paraId="1337F229" w14:textId="14A3FDA7" w:rsidR="00CD628C" w:rsidRPr="00D61EB9" w:rsidRDefault="00EF07EC" w:rsidP="00CC13C9">
      <w:pPr>
        <w:pStyle w:val="NormalWeb"/>
        <w:shd w:val="clear" w:color="auto" w:fill="FFFFFF"/>
        <w:spacing w:before="0" w:beforeAutospacing="0" w:after="150" w:afterAutospacing="0" w:line="360" w:lineRule="auto"/>
        <w:jc w:val="both"/>
        <w:rPr>
          <w:b/>
          <w:bCs/>
          <w:lang w:val="es-ES"/>
        </w:rPr>
      </w:pPr>
      <w:proofErr w:type="spellStart"/>
      <w:r w:rsidRPr="00011502">
        <w:rPr>
          <w:b/>
          <w:color w:val="000000" w:themeColor="text1"/>
          <w:lang w:val="es-ES"/>
        </w:rPr>
        <w:t>Yordania</w:t>
      </w:r>
      <w:proofErr w:type="spellEnd"/>
      <w:r w:rsidRPr="00011502">
        <w:rPr>
          <w:b/>
          <w:color w:val="000000" w:themeColor="text1"/>
          <w:lang w:val="es-ES"/>
        </w:rPr>
        <w:t xml:space="preserve"> Romero </w:t>
      </w:r>
      <w:proofErr w:type="spellStart"/>
      <w:r w:rsidRPr="00011502">
        <w:rPr>
          <w:b/>
          <w:color w:val="000000" w:themeColor="text1"/>
          <w:lang w:val="es-ES"/>
        </w:rPr>
        <w:t>Labaceno</w:t>
      </w:r>
      <w:proofErr w:type="spellEnd"/>
      <w:r w:rsidRPr="00D61EB9">
        <w:rPr>
          <w:color w:val="000000" w:themeColor="text1"/>
          <w:lang w:val="es-ES"/>
        </w:rPr>
        <w:t xml:space="preserve"> y </w:t>
      </w:r>
      <w:r w:rsidRPr="00011502">
        <w:rPr>
          <w:b/>
          <w:color w:val="000000" w:themeColor="text1"/>
          <w:lang w:val="es-ES"/>
        </w:rPr>
        <w:t xml:space="preserve">Elizabeth Pita </w:t>
      </w:r>
      <w:proofErr w:type="spellStart"/>
      <w:r w:rsidRPr="00011502">
        <w:rPr>
          <w:b/>
          <w:color w:val="000000" w:themeColor="text1"/>
          <w:lang w:val="es-ES"/>
        </w:rPr>
        <w:t>Boffill</w:t>
      </w:r>
      <w:proofErr w:type="spellEnd"/>
      <w:r w:rsidRPr="00D61EB9">
        <w:rPr>
          <w:color w:val="000000" w:themeColor="text1"/>
          <w:lang w:val="es-ES"/>
        </w:rPr>
        <w:t>.</w:t>
      </w:r>
      <w:r w:rsidR="00CC13C9">
        <w:rPr>
          <w:color w:val="000000" w:themeColor="text1"/>
          <w:lang w:val="es-ES"/>
        </w:rPr>
        <w:t xml:space="preserve"> </w:t>
      </w:r>
      <w:r w:rsidR="00CD628C" w:rsidRPr="00EF07EC">
        <w:rPr>
          <w:rStyle w:val="nfasis"/>
          <w:i w:val="0"/>
          <w:iCs w:val="0"/>
          <w:color w:val="000000" w:themeColor="text1"/>
          <w:lang w:val="es-ES"/>
        </w:rPr>
        <w:t>Curación de datos, análisis formal, investigación, validación y visualización</w:t>
      </w:r>
      <w:r w:rsidR="00674A9C" w:rsidRPr="00EF07EC">
        <w:rPr>
          <w:rStyle w:val="nfasis"/>
          <w:i w:val="0"/>
          <w:iCs w:val="0"/>
          <w:color w:val="000000" w:themeColor="text1"/>
          <w:lang w:val="es-ES"/>
        </w:rPr>
        <w:t>, redacción-revisión y edición</w:t>
      </w:r>
      <w:r>
        <w:rPr>
          <w:rStyle w:val="nfasis"/>
          <w:i w:val="0"/>
          <w:iCs w:val="0"/>
          <w:color w:val="000000" w:themeColor="text1"/>
          <w:lang w:val="es-ES"/>
        </w:rPr>
        <w:t xml:space="preserve">. </w:t>
      </w:r>
      <w:r w:rsidR="00CD628C" w:rsidRPr="00EF07EC">
        <w:rPr>
          <w:i/>
          <w:iCs/>
          <w:color w:val="000000" w:themeColor="text1"/>
          <w:lang w:val="es-ES"/>
        </w:rPr>
        <w:t> </w:t>
      </w:r>
    </w:p>
    <w:sectPr w:rsidR="00CD628C" w:rsidRPr="00D61EB9" w:rsidSect="0001079E">
      <w:headerReference w:type="default" r:id="rId22"/>
      <w:footerReference w:type="default" r:id="rId23"/>
      <w:pgSz w:w="12240" w:h="15840"/>
      <w:pgMar w:top="1440" w:right="1440" w:bottom="1440" w:left="1440" w:header="720" w:footer="720" w:gutter="0"/>
      <w:pgNumType w:start="25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D1EAB" w14:textId="77777777" w:rsidR="00871EFE" w:rsidRDefault="00871EFE" w:rsidP="00504199">
      <w:pPr>
        <w:spacing w:after="0" w:line="240" w:lineRule="auto"/>
      </w:pPr>
      <w:r>
        <w:separator/>
      </w:r>
    </w:p>
  </w:endnote>
  <w:endnote w:type="continuationSeparator" w:id="0">
    <w:p w14:paraId="09BF8C2B" w14:textId="77777777" w:rsidR="00871EFE" w:rsidRDefault="00871EFE" w:rsidP="00504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019619"/>
      <w:docPartObj>
        <w:docPartGallery w:val="Page Numbers (Bottom of Page)"/>
        <w:docPartUnique/>
      </w:docPartObj>
    </w:sdtPr>
    <w:sdtContent>
      <w:p w14:paraId="00324362" w14:textId="77777777" w:rsidR="0001079E" w:rsidRDefault="0001079E">
        <w:pPr>
          <w:pStyle w:val="Piedepgina"/>
          <w:jc w:val="cente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01079E" w:rsidRPr="0001079E" w14:paraId="530388C6" w14:textId="77777777" w:rsidTr="008A0C38">
          <w:trPr>
            <w:trHeight w:val="310"/>
            <w:jc w:val="center"/>
          </w:trPr>
          <w:tc>
            <w:tcPr>
              <w:tcW w:w="1804" w:type="dxa"/>
              <w:shd w:val="clear" w:color="auto" w:fill="00B0F0"/>
              <w:tcMar>
                <w:top w:w="144" w:type="dxa"/>
                <w:left w:w="115" w:type="dxa"/>
                <w:bottom w:w="144" w:type="dxa"/>
                <w:right w:w="115" w:type="dxa"/>
              </w:tcMar>
              <w:vAlign w:val="center"/>
            </w:tcPr>
            <w:p w14:paraId="234FAF97" w14:textId="77777777" w:rsidR="0001079E" w:rsidRPr="0001079E" w:rsidRDefault="0001079E" w:rsidP="0001079E">
              <w:pPr>
                <w:rPr>
                  <w:rFonts w:ascii="Calibri" w:eastAsia="Calibri" w:hAnsi="Calibri" w:cs="Times New Roman"/>
                  <w:b/>
                  <w:color w:val="FFFFFF"/>
                  <w:lang w:val="es-ES"/>
                </w:rPr>
              </w:pPr>
              <w:r w:rsidRPr="0001079E">
                <w:rPr>
                  <w:rFonts w:ascii="Calibri" w:eastAsia="Calibri" w:hAnsi="Calibri" w:cs="Times New Roman"/>
                  <w:noProof/>
                </w:rPr>
                <w:drawing>
                  <wp:inline distT="0" distB="0" distL="0" distR="0" wp14:anchorId="2B78E56C" wp14:editId="580639D9">
                    <wp:extent cx="999530" cy="35210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430FF50B" w14:textId="77777777" w:rsidR="0001079E" w:rsidRPr="0001079E" w:rsidRDefault="0001079E" w:rsidP="0001079E">
              <w:pPr>
                <w:rPr>
                  <w:rFonts w:ascii="Calibri" w:eastAsia="Calibri" w:hAnsi="Calibri" w:cs="Times New Roman"/>
                  <w:color w:val="FFFFFF"/>
                  <w:sz w:val="20"/>
                  <w:lang w:val="es-ES"/>
                </w:rPr>
              </w:pPr>
              <w:r w:rsidRPr="0001079E">
                <w:rPr>
                  <w:rFonts w:ascii="Calibri" w:eastAsia="Calibri" w:hAnsi="Calibri" w:cs="Times New Roman"/>
                  <w:color w:val="FFFFFF"/>
                  <w:sz w:val="20"/>
                  <w:lang w:val="es-ES"/>
                </w:rPr>
                <w:t xml:space="preserve">Artículo de acceso abierto distribuido bajo los términos de la licencia </w:t>
              </w:r>
              <w:proofErr w:type="spellStart"/>
              <w:r w:rsidRPr="0001079E">
                <w:rPr>
                  <w:rFonts w:ascii="Calibri" w:eastAsia="Calibri" w:hAnsi="Calibri" w:cs="Times New Roman"/>
                  <w:color w:val="FFFFFF"/>
                  <w:sz w:val="20"/>
                  <w:lang w:val="es-ES"/>
                </w:rPr>
                <w:t>Creative</w:t>
              </w:r>
              <w:proofErr w:type="spellEnd"/>
              <w:r w:rsidRPr="0001079E">
                <w:rPr>
                  <w:rFonts w:ascii="Calibri" w:eastAsia="Calibri" w:hAnsi="Calibri" w:cs="Times New Roman"/>
                  <w:color w:val="FFFFFF"/>
                  <w:sz w:val="20"/>
                  <w:lang w:val="es-ES"/>
                </w:rPr>
                <w:t xml:space="preserve"> </w:t>
              </w:r>
              <w:proofErr w:type="spellStart"/>
              <w:r w:rsidRPr="0001079E">
                <w:rPr>
                  <w:rFonts w:ascii="Calibri" w:eastAsia="Calibri" w:hAnsi="Calibri" w:cs="Times New Roman"/>
                  <w:color w:val="FFFFFF"/>
                  <w:sz w:val="20"/>
                  <w:lang w:val="es-ES"/>
                </w:rPr>
                <w:t>Commons</w:t>
              </w:r>
              <w:proofErr w:type="spellEnd"/>
              <w:r w:rsidRPr="0001079E">
                <w:rPr>
                  <w:rFonts w:ascii="Calibri" w:eastAsia="Calibri" w:hAnsi="Calibri" w:cs="Times New Roman"/>
                  <w:color w:val="FFFFFF"/>
                  <w:sz w:val="20"/>
                  <w:lang w:val="es-ES"/>
                </w:rPr>
                <w:t xml:space="preserve">. </w:t>
              </w:r>
            </w:p>
            <w:p w14:paraId="56389045" w14:textId="77777777" w:rsidR="0001079E" w:rsidRPr="0001079E" w:rsidRDefault="0001079E" w:rsidP="0001079E">
              <w:pPr>
                <w:rPr>
                  <w:rFonts w:ascii="Calibri" w:eastAsia="Calibri" w:hAnsi="Calibri" w:cs="Times New Roman"/>
                  <w:b/>
                  <w:color w:val="FFFFFF"/>
                  <w:lang w:val="es-ES"/>
                </w:rPr>
              </w:pPr>
              <w:r w:rsidRPr="0001079E">
                <w:rPr>
                  <w:rFonts w:ascii="Calibri" w:eastAsia="Calibri" w:hAnsi="Calibri" w:cs="Times New Roman"/>
                  <w:color w:val="FFFFFF"/>
                  <w:sz w:val="20"/>
                  <w:lang w:val="es-ES"/>
                </w:rPr>
                <w:t>Reconocimiento-</w:t>
              </w:r>
              <w:proofErr w:type="spellStart"/>
              <w:r w:rsidRPr="0001079E">
                <w:rPr>
                  <w:rFonts w:ascii="Calibri" w:eastAsia="Calibri" w:hAnsi="Calibri" w:cs="Times New Roman"/>
                  <w:color w:val="FFFFFF"/>
                  <w:sz w:val="20"/>
                  <w:lang w:val="es-ES"/>
                </w:rPr>
                <w:t>NoComercial</w:t>
              </w:r>
              <w:proofErr w:type="spellEnd"/>
              <w:r w:rsidRPr="0001079E">
                <w:rPr>
                  <w:rFonts w:ascii="Calibri" w:eastAsia="Calibri" w:hAnsi="Calibri" w:cs="Times New Roman"/>
                  <w:color w:val="FFFFFF"/>
                  <w:sz w:val="20"/>
                  <w:lang w:val="es-ES"/>
                </w:rPr>
                <w:t xml:space="preserve"> 4.0 Internacional (CC BY-NC 4.0)</w:t>
              </w:r>
            </w:p>
          </w:tc>
        </w:tr>
        <w:tr w:rsidR="0001079E" w:rsidRPr="0001079E" w14:paraId="09B9798E" w14:textId="77777777" w:rsidTr="0001079E">
          <w:trPr>
            <w:trHeight w:val="14"/>
            <w:jc w:val="center"/>
          </w:trPr>
          <w:tc>
            <w:tcPr>
              <w:tcW w:w="10085" w:type="dxa"/>
              <w:gridSpan w:val="2"/>
              <w:shd w:val="clear" w:color="auto" w:fill="FFFFFF"/>
              <w:tcMar>
                <w:top w:w="144" w:type="dxa"/>
                <w:left w:w="115" w:type="dxa"/>
                <w:bottom w:w="144" w:type="dxa"/>
                <w:right w:w="115" w:type="dxa"/>
              </w:tcMar>
              <w:vAlign w:val="center"/>
            </w:tcPr>
            <w:p w14:paraId="49A2E860" w14:textId="77777777" w:rsidR="0001079E" w:rsidRPr="0001079E" w:rsidRDefault="0001079E" w:rsidP="0001079E">
              <w:pPr>
                <w:jc w:val="center"/>
                <w:rPr>
                  <w:rFonts w:ascii="Calibri" w:eastAsia="Calibri" w:hAnsi="Calibri" w:cs="Times New Roman"/>
                  <w:color w:val="FFFFFF"/>
                  <w:sz w:val="20"/>
                  <w:lang w:val="es-ES"/>
                </w:rPr>
              </w:pPr>
              <w:r w:rsidRPr="0001079E">
                <w:rPr>
                  <w:rFonts w:ascii="Calibri" w:eastAsia="Calibri" w:hAnsi="Calibri" w:cs="Times New Roman"/>
                  <w:color w:val="833C0B"/>
                  <w:sz w:val="20"/>
                  <w:lang w:val="es-ES"/>
                </w:rPr>
                <w:t>Calle 41 No. 3406 e/34 y 36 Playa, La Habana, Cuba.    /   revista@iccp.rimed.cu   /   www.cienciaspedagogicas.rimed.cu</w:t>
              </w:r>
            </w:p>
          </w:tc>
        </w:tr>
      </w:tbl>
      <w:p w14:paraId="0A6A6F38" w14:textId="046DFCC5" w:rsidR="0001079E" w:rsidRDefault="0001079E" w:rsidP="0001079E">
        <w:pPr>
          <w:pStyle w:val="Piedepgina"/>
          <w:jc w:val="center"/>
        </w:pPr>
        <w:r>
          <w:fldChar w:fldCharType="begin"/>
        </w:r>
        <w:r>
          <w:instrText>PAGE   \* MERGEFORMAT</w:instrText>
        </w:r>
        <w:r>
          <w:fldChar w:fldCharType="separate"/>
        </w:r>
        <w:r w:rsidRPr="0001079E">
          <w:rPr>
            <w:noProof/>
            <w:lang w:val="es-ES"/>
          </w:rPr>
          <w:t>266</w:t>
        </w:r>
        <w:r>
          <w:fldChar w:fldCharType="end"/>
        </w:r>
      </w:p>
    </w:sdtContent>
  </w:sdt>
  <w:p w14:paraId="70D03365" w14:textId="77777777" w:rsidR="0001079E" w:rsidRPr="0001079E" w:rsidRDefault="0001079E">
    <w:pPr>
      <w:pStyle w:val="Piedepgina"/>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58F59" w14:textId="77777777" w:rsidR="00871EFE" w:rsidRDefault="00871EFE" w:rsidP="00504199">
      <w:pPr>
        <w:spacing w:after="0" w:line="240" w:lineRule="auto"/>
      </w:pPr>
      <w:r>
        <w:separator/>
      </w:r>
    </w:p>
  </w:footnote>
  <w:footnote w:type="continuationSeparator" w:id="0">
    <w:p w14:paraId="63EB143D" w14:textId="77777777" w:rsidR="00871EFE" w:rsidRDefault="00871EFE" w:rsidP="00504199">
      <w:pPr>
        <w:spacing w:after="0" w:line="240" w:lineRule="auto"/>
      </w:pPr>
      <w:r>
        <w:continuationSeparator/>
      </w:r>
    </w:p>
  </w:footnote>
  <w:footnote w:id="1">
    <w:p w14:paraId="6C2F49CA" w14:textId="09BC8C4B" w:rsidR="00AD5579" w:rsidRPr="00376F10" w:rsidRDefault="00AD5579" w:rsidP="00011502">
      <w:pPr>
        <w:pStyle w:val="Textonotapie"/>
        <w:jc w:val="both"/>
        <w:rPr>
          <w:rFonts w:ascii="Times New Roman" w:hAnsi="Times New Roman" w:cs="Times New Roman"/>
          <w:lang w:val="es-ES"/>
        </w:rPr>
      </w:pPr>
      <w:r w:rsidRPr="00376F10">
        <w:rPr>
          <w:rStyle w:val="Refdenotaalpie"/>
          <w:rFonts w:ascii="Times New Roman" w:hAnsi="Times New Roman" w:cs="Times New Roman"/>
        </w:rPr>
        <w:footnoteRef/>
      </w:r>
      <w:r w:rsidRPr="00376F10">
        <w:rPr>
          <w:rFonts w:ascii="Times New Roman" w:hAnsi="Times New Roman" w:cs="Times New Roman"/>
          <w:lang w:val="es-ES"/>
        </w:rPr>
        <w:t xml:space="preserve"> </w:t>
      </w:r>
      <w:r w:rsidR="00514904" w:rsidRPr="00376F10">
        <w:rPr>
          <w:rFonts w:ascii="Times New Roman" w:hAnsi="Times New Roman" w:cs="Times New Roman"/>
          <w:lang w:val="es-ES"/>
        </w:rPr>
        <w:t>Metodólogo de la Actividad Científica de la Dirección General de Educación Playa y profesor asistente de la Universidad de Ciencias Pedagógicas Enrique José Varona, Facultad de Educación Infantil.</w:t>
      </w:r>
      <w:r w:rsidRPr="00376F10">
        <w:rPr>
          <w:rFonts w:ascii="Times New Roman" w:hAnsi="Times New Roman" w:cs="Times New Roman"/>
          <w:lang w:val="es-ES"/>
        </w:rPr>
        <w:t xml:space="preserve"> </w:t>
      </w:r>
      <w:r w:rsidR="00EB2898" w:rsidRPr="00376F10">
        <w:rPr>
          <w:rFonts w:ascii="Times New Roman" w:hAnsi="Times New Roman" w:cs="Times New Roman"/>
          <w:lang w:val="es-ES"/>
        </w:rPr>
        <w:t>Máster en Educación y Desarrollo Infantil, Especialista de Posgrado en Inclusión Socioeducativa.</w:t>
      </w:r>
    </w:p>
  </w:footnote>
  <w:footnote w:id="2">
    <w:p w14:paraId="045AD1B6" w14:textId="7D64219D" w:rsidR="00EF2AA9" w:rsidRPr="00376F10" w:rsidRDefault="00EF2AA9" w:rsidP="00011502">
      <w:pPr>
        <w:pStyle w:val="Textonotapie"/>
        <w:jc w:val="both"/>
        <w:rPr>
          <w:rFonts w:ascii="Times New Roman" w:hAnsi="Times New Roman" w:cs="Times New Roman"/>
          <w:lang w:val="es-ES"/>
        </w:rPr>
      </w:pPr>
      <w:r w:rsidRPr="00376F10">
        <w:rPr>
          <w:rStyle w:val="Refdenotaalpie"/>
          <w:rFonts w:ascii="Times New Roman" w:hAnsi="Times New Roman" w:cs="Times New Roman"/>
        </w:rPr>
        <w:footnoteRef/>
      </w:r>
      <w:r w:rsidRPr="0001079E">
        <w:rPr>
          <w:rFonts w:ascii="Times New Roman" w:hAnsi="Times New Roman" w:cs="Times New Roman"/>
          <w:lang w:val="es-ES"/>
        </w:rPr>
        <w:t xml:space="preserve"> Máster en Atención Educativa a la Primera Infancia, Profesor</w:t>
      </w:r>
      <w:r w:rsidR="00011502" w:rsidRPr="0001079E">
        <w:rPr>
          <w:rFonts w:ascii="Times New Roman" w:hAnsi="Times New Roman" w:cs="Times New Roman"/>
          <w:lang w:val="es-ES"/>
        </w:rPr>
        <w:t>a</w:t>
      </w:r>
      <w:r w:rsidRPr="0001079E">
        <w:rPr>
          <w:rFonts w:ascii="Times New Roman" w:hAnsi="Times New Roman" w:cs="Times New Roman"/>
          <w:lang w:val="es-ES"/>
        </w:rPr>
        <w:t xml:space="preserve"> </w:t>
      </w:r>
      <w:r w:rsidR="00011502" w:rsidRPr="0001079E">
        <w:rPr>
          <w:rFonts w:ascii="Times New Roman" w:hAnsi="Times New Roman" w:cs="Times New Roman"/>
          <w:lang w:val="es-ES"/>
        </w:rPr>
        <w:t>Asistente</w:t>
      </w:r>
      <w:r w:rsidRPr="0001079E">
        <w:rPr>
          <w:rFonts w:ascii="Times New Roman" w:hAnsi="Times New Roman" w:cs="Times New Roman"/>
          <w:lang w:val="es-ES"/>
        </w:rPr>
        <w:t>,</w:t>
      </w:r>
      <w:r w:rsidR="00011502" w:rsidRPr="0001079E">
        <w:rPr>
          <w:rFonts w:ascii="Times New Roman" w:hAnsi="Times New Roman" w:cs="Times New Roman"/>
          <w:lang w:val="es-ES"/>
        </w:rPr>
        <w:t xml:space="preserve"> Facultad de Educación Infantil</w:t>
      </w:r>
      <w:r w:rsidR="00CF6190" w:rsidRPr="0001079E">
        <w:rPr>
          <w:rFonts w:ascii="Times New Roman" w:hAnsi="Times New Roman" w:cs="Times New Roman"/>
          <w:lang w:val="es-ES"/>
        </w:rPr>
        <w:t xml:space="preserve">. </w:t>
      </w:r>
      <w:r w:rsidRPr="0001079E">
        <w:rPr>
          <w:rFonts w:ascii="Times New Roman" w:hAnsi="Times New Roman" w:cs="Times New Roman"/>
          <w:lang w:val="es-ES"/>
        </w:rPr>
        <w:t>Universidad de Ciencias Pedagógica Enrique José Varona</w:t>
      </w:r>
    </w:p>
  </w:footnote>
  <w:footnote w:id="3">
    <w:p w14:paraId="1FFFD305" w14:textId="5A66BE54" w:rsidR="00C4224A" w:rsidRPr="00376F10" w:rsidRDefault="00C4224A" w:rsidP="00011502">
      <w:pPr>
        <w:pStyle w:val="Textonotapie"/>
        <w:jc w:val="both"/>
        <w:rPr>
          <w:rFonts w:ascii="Times New Roman" w:hAnsi="Times New Roman" w:cs="Times New Roman"/>
          <w:lang w:val="es-ES"/>
        </w:rPr>
      </w:pPr>
      <w:r w:rsidRPr="00376F10">
        <w:rPr>
          <w:rStyle w:val="Refdenotaalpie"/>
          <w:rFonts w:ascii="Times New Roman" w:hAnsi="Times New Roman" w:cs="Times New Roman"/>
        </w:rPr>
        <w:footnoteRef/>
      </w:r>
      <w:r w:rsidRPr="0001079E">
        <w:rPr>
          <w:rFonts w:ascii="Times New Roman" w:hAnsi="Times New Roman" w:cs="Times New Roman"/>
          <w:lang w:val="es-ES"/>
        </w:rPr>
        <w:t xml:space="preserve"> Máster en Atención Educativa a la Diversidad, Profesor</w:t>
      </w:r>
      <w:r w:rsidR="00011502" w:rsidRPr="0001079E">
        <w:rPr>
          <w:rFonts w:ascii="Times New Roman" w:hAnsi="Times New Roman" w:cs="Times New Roman"/>
          <w:lang w:val="es-ES"/>
        </w:rPr>
        <w:t>a</w:t>
      </w:r>
      <w:r w:rsidRPr="0001079E">
        <w:rPr>
          <w:rFonts w:ascii="Times New Roman" w:hAnsi="Times New Roman" w:cs="Times New Roman"/>
          <w:lang w:val="es-ES"/>
        </w:rPr>
        <w:t xml:space="preserve"> Instructor</w:t>
      </w:r>
      <w:r w:rsidR="00011502" w:rsidRPr="0001079E">
        <w:rPr>
          <w:rFonts w:ascii="Times New Roman" w:hAnsi="Times New Roman" w:cs="Times New Roman"/>
          <w:lang w:val="es-ES"/>
        </w:rPr>
        <w:t>. Facultad de Educación Infantil. Universidad de Ciencias Pedagógicas Enrique José Varona.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66" w:type="dxa"/>
      <w:jc w:val="center"/>
      <w:tblBorders>
        <w:insideH w:val="none" w:sz="0" w:space="0" w:color="auto"/>
        <w:insideV w:val="none" w:sz="0" w:space="0" w:color="auto"/>
      </w:tblBorders>
      <w:tblLook w:val="04A0" w:firstRow="1" w:lastRow="0" w:firstColumn="1" w:lastColumn="0" w:noHBand="0" w:noVBand="1"/>
    </w:tblPr>
    <w:tblGrid>
      <w:gridCol w:w="5098"/>
      <w:gridCol w:w="5068"/>
    </w:tblGrid>
    <w:tr w:rsidR="0001079E" w:rsidRPr="0001079E" w14:paraId="51AD25A3" w14:textId="77777777" w:rsidTr="008A0C38">
      <w:trPr>
        <w:trHeight w:val="769"/>
        <w:jc w:val="center"/>
      </w:trPr>
      <w:tc>
        <w:tcPr>
          <w:tcW w:w="5035" w:type="dxa"/>
          <w:tcMar>
            <w:top w:w="72" w:type="dxa"/>
            <w:left w:w="115" w:type="dxa"/>
            <w:bottom w:w="72" w:type="dxa"/>
            <w:right w:w="115" w:type="dxa"/>
          </w:tcMar>
          <w:vAlign w:val="center"/>
        </w:tcPr>
        <w:p w14:paraId="7376C462" w14:textId="77777777" w:rsidR="0001079E" w:rsidRPr="0001079E" w:rsidRDefault="0001079E" w:rsidP="0001079E">
          <w:pPr>
            <w:jc w:val="center"/>
            <w:rPr>
              <w:rFonts w:ascii="Arial" w:eastAsia="Times New Roman" w:hAnsi="Arial" w:cs="Arial"/>
              <w:b/>
              <w:sz w:val="28"/>
              <w:szCs w:val="24"/>
            </w:rPr>
          </w:pPr>
          <w:r w:rsidRPr="0001079E">
            <w:rPr>
              <w:rFonts w:ascii="Times New Roman" w:eastAsia="Times New Roman" w:hAnsi="Times New Roman" w:cs="Times New Roman"/>
              <w:noProof/>
              <w:sz w:val="24"/>
              <w:szCs w:val="24"/>
            </w:rPr>
            <w:drawing>
              <wp:inline distT="0" distB="0" distL="0" distR="0" wp14:anchorId="7A89C89C" wp14:editId="12E2062E">
                <wp:extent cx="3091218" cy="603072"/>
                <wp:effectExtent l="0" t="0" r="0" b="698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3395" cy="619104"/>
                        </a:xfrm>
                        <a:prstGeom prst="rect">
                          <a:avLst/>
                        </a:prstGeom>
                      </pic:spPr>
                    </pic:pic>
                  </a:graphicData>
                </a:graphic>
              </wp:inline>
            </w:drawing>
          </w:r>
        </w:p>
      </w:tc>
      <w:tc>
        <w:tcPr>
          <w:tcW w:w="5131" w:type="dxa"/>
          <w:shd w:val="clear" w:color="auto" w:fill="00B0F0"/>
          <w:tcMar>
            <w:top w:w="72" w:type="dxa"/>
            <w:left w:w="115" w:type="dxa"/>
            <w:bottom w:w="72" w:type="dxa"/>
            <w:right w:w="115" w:type="dxa"/>
          </w:tcMar>
          <w:vAlign w:val="center"/>
        </w:tcPr>
        <w:p w14:paraId="2E58D6EB" w14:textId="77777777" w:rsidR="0001079E" w:rsidRPr="0001079E" w:rsidRDefault="0001079E" w:rsidP="0001079E">
          <w:pPr>
            <w:jc w:val="center"/>
            <w:rPr>
              <w:rFonts w:ascii="Times New Roman" w:eastAsia="Times New Roman" w:hAnsi="Times New Roman" w:cs="Times New Roman"/>
              <w:b/>
              <w:color w:val="FFFFFF"/>
              <w:sz w:val="20"/>
              <w:szCs w:val="24"/>
              <w:lang w:val="es-ES"/>
            </w:rPr>
          </w:pPr>
          <w:r w:rsidRPr="0001079E">
            <w:rPr>
              <w:rFonts w:ascii="Times New Roman" w:eastAsia="Times New Roman" w:hAnsi="Times New Roman" w:cs="Times New Roman"/>
              <w:b/>
              <w:color w:val="FFFFFF"/>
              <w:sz w:val="20"/>
              <w:szCs w:val="24"/>
              <w:lang w:val="es-ES"/>
            </w:rPr>
            <w:t>ISSN: 1605 – 5888    RNPS: 1844</w:t>
          </w:r>
        </w:p>
        <w:p w14:paraId="2139BDD4" w14:textId="77777777" w:rsidR="0001079E" w:rsidRPr="0001079E" w:rsidRDefault="0001079E" w:rsidP="0001079E">
          <w:pPr>
            <w:jc w:val="center"/>
            <w:rPr>
              <w:rFonts w:ascii="Times New Roman" w:eastAsia="Times New Roman" w:hAnsi="Times New Roman" w:cs="Times New Roman"/>
              <w:b/>
              <w:color w:val="FFFFFF"/>
              <w:sz w:val="20"/>
              <w:szCs w:val="24"/>
              <w:lang w:val="es-ES"/>
            </w:rPr>
          </w:pPr>
          <w:r w:rsidRPr="0001079E">
            <w:rPr>
              <w:rFonts w:ascii="Times New Roman" w:eastAsia="Times New Roman" w:hAnsi="Times New Roman" w:cs="Times New Roman"/>
              <w:b/>
              <w:color w:val="FFFFFF"/>
              <w:sz w:val="20"/>
              <w:szCs w:val="24"/>
              <w:lang w:val="es-ES"/>
            </w:rPr>
            <w:t xml:space="preserve">V.17. No. 3 (septiembre-diciembre) Año 2024, 4ta Etapa </w:t>
          </w:r>
        </w:p>
        <w:p w14:paraId="3F343A4B" w14:textId="36411666" w:rsidR="0001079E" w:rsidRPr="0001079E" w:rsidRDefault="0001079E" w:rsidP="0001079E">
          <w:pPr>
            <w:jc w:val="center"/>
            <w:rPr>
              <w:rFonts w:ascii="Arial" w:eastAsia="Times New Roman" w:hAnsi="Arial" w:cs="Arial"/>
              <w:b/>
              <w:sz w:val="28"/>
              <w:szCs w:val="24"/>
              <w:lang w:val="es-ES"/>
            </w:rPr>
          </w:pPr>
          <w:r w:rsidRPr="0001079E">
            <w:rPr>
              <w:rFonts w:ascii="Times New Roman" w:eastAsia="Times New Roman" w:hAnsi="Times New Roman" w:cs="Times New Roman"/>
              <w:b/>
              <w:color w:val="FFFFFF"/>
              <w:sz w:val="20"/>
              <w:szCs w:val="24"/>
              <w:lang w:val="es-ES"/>
            </w:rPr>
            <w:t xml:space="preserve">Pág. </w:t>
          </w:r>
          <w:r>
            <w:rPr>
              <w:rFonts w:ascii="Times New Roman" w:eastAsia="Times New Roman" w:hAnsi="Times New Roman" w:cs="Times New Roman"/>
              <w:b/>
              <w:color w:val="FFFFFF"/>
              <w:sz w:val="20"/>
              <w:szCs w:val="24"/>
              <w:lang w:val="es-ES"/>
            </w:rPr>
            <w:t>253-266</w:t>
          </w:r>
        </w:p>
      </w:tc>
    </w:tr>
  </w:tbl>
  <w:p w14:paraId="114E53FA" w14:textId="4883C36E" w:rsidR="00504199" w:rsidRPr="00504199" w:rsidRDefault="00504199" w:rsidP="00267811">
    <w:pPr>
      <w:pStyle w:val="Encabezado"/>
      <w:jc w:val="center"/>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944C7"/>
    <w:multiLevelType w:val="hybridMultilevel"/>
    <w:tmpl w:val="827C708E"/>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7730607"/>
    <w:multiLevelType w:val="hybridMultilevel"/>
    <w:tmpl w:val="CE0AD12C"/>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4D73386"/>
    <w:multiLevelType w:val="hybridMultilevel"/>
    <w:tmpl w:val="C76AAA60"/>
    <w:lvl w:ilvl="0" w:tplc="9D703BBC">
      <w:start w:val="1"/>
      <w:numFmt w:val="decimal"/>
      <w:lvlText w:val="%1."/>
      <w:lvlJc w:val="left"/>
      <w:pPr>
        <w:ind w:left="1211" w:hanging="360"/>
      </w:pPr>
      <w:rPr>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78502B"/>
    <w:multiLevelType w:val="hybridMultilevel"/>
    <w:tmpl w:val="A68E2DEC"/>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AC33D70"/>
    <w:multiLevelType w:val="hybridMultilevel"/>
    <w:tmpl w:val="6D2E1D8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C3E0CD5"/>
    <w:multiLevelType w:val="hybridMultilevel"/>
    <w:tmpl w:val="D170316C"/>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35680C58"/>
    <w:multiLevelType w:val="hybridMultilevel"/>
    <w:tmpl w:val="599AD0B6"/>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35D73022"/>
    <w:multiLevelType w:val="hybridMultilevel"/>
    <w:tmpl w:val="52CCB37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DE5AAA"/>
    <w:multiLevelType w:val="hybridMultilevel"/>
    <w:tmpl w:val="0A48E1B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B350DB"/>
    <w:multiLevelType w:val="hybridMultilevel"/>
    <w:tmpl w:val="65A6283E"/>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441A5D75"/>
    <w:multiLevelType w:val="hybridMultilevel"/>
    <w:tmpl w:val="50900B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6354CA"/>
    <w:multiLevelType w:val="hybridMultilevel"/>
    <w:tmpl w:val="442241F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3EF1177"/>
    <w:multiLevelType w:val="hybridMultilevel"/>
    <w:tmpl w:val="6F4AFE6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6FE75FC"/>
    <w:multiLevelType w:val="hybridMultilevel"/>
    <w:tmpl w:val="068EE7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0D56B9A"/>
    <w:multiLevelType w:val="hybridMultilevel"/>
    <w:tmpl w:val="5DC2425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51F0393"/>
    <w:multiLevelType w:val="hybridMultilevel"/>
    <w:tmpl w:val="8D267E0E"/>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755A5745"/>
    <w:multiLevelType w:val="hybridMultilevel"/>
    <w:tmpl w:val="5B309C9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7"/>
  </w:num>
  <w:num w:numId="4">
    <w:abstractNumId w:val="15"/>
  </w:num>
  <w:num w:numId="5">
    <w:abstractNumId w:val="5"/>
  </w:num>
  <w:num w:numId="6">
    <w:abstractNumId w:val="13"/>
  </w:num>
  <w:num w:numId="7">
    <w:abstractNumId w:val="11"/>
  </w:num>
  <w:num w:numId="8">
    <w:abstractNumId w:val="12"/>
  </w:num>
  <w:num w:numId="9">
    <w:abstractNumId w:val="3"/>
  </w:num>
  <w:num w:numId="10">
    <w:abstractNumId w:val="9"/>
  </w:num>
  <w:num w:numId="11">
    <w:abstractNumId w:val="8"/>
  </w:num>
  <w:num w:numId="12">
    <w:abstractNumId w:val="4"/>
  </w:num>
  <w:num w:numId="13">
    <w:abstractNumId w:val="16"/>
  </w:num>
  <w:num w:numId="14">
    <w:abstractNumId w:val="2"/>
  </w:num>
  <w:num w:numId="15">
    <w:abstractNumId w:val="6"/>
  </w:num>
  <w:num w:numId="16">
    <w:abstractNumId w:val="1"/>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B5D"/>
    <w:rsid w:val="0001079E"/>
    <w:rsid w:val="00011502"/>
    <w:rsid w:val="000500BD"/>
    <w:rsid w:val="00053F81"/>
    <w:rsid w:val="0006631D"/>
    <w:rsid w:val="00073755"/>
    <w:rsid w:val="000C5059"/>
    <w:rsid w:val="000E48C2"/>
    <w:rsid w:val="000E6B5D"/>
    <w:rsid w:val="000F1B83"/>
    <w:rsid w:val="00125229"/>
    <w:rsid w:val="001733AE"/>
    <w:rsid w:val="00182AC4"/>
    <w:rsid w:val="001D0A92"/>
    <w:rsid w:val="001E2FA7"/>
    <w:rsid w:val="00267811"/>
    <w:rsid w:val="00280C25"/>
    <w:rsid w:val="00282C36"/>
    <w:rsid w:val="00285233"/>
    <w:rsid w:val="0028586D"/>
    <w:rsid w:val="002B583D"/>
    <w:rsid w:val="002E4F62"/>
    <w:rsid w:val="003077EF"/>
    <w:rsid w:val="00314305"/>
    <w:rsid w:val="00330C9C"/>
    <w:rsid w:val="00335F15"/>
    <w:rsid w:val="00364D5D"/>
    <w:rsid w:val="00376F10"/>
    <w:rsid w:val="003B3FAB"/>
    <w:rsid w:val="003F48C1"/>
    <w:rsid w:val="00421577"/>
    <w:rsid w:val="0049055B"/>
    <w:rsid w:val="004C0C50"/>
    <w:rsid w:val="004C630E"/>
    <w:rsid w:val="00504199"/>
    <w:rsid w:val="00505593"/>
    <w:rsid w:val="00511194"/>
    <w:rsid w:val="00514904"/>
    <w:rsid w:val="00520C2C"/>
    <w:rsid w:val="00543AE0"/>
    <w:rsid w:val="00571DB3"/>
    <w:rsid w:val="005722BC"/>
    <w:rsid w:val="005A52BF"/>
    <w:rsid w:val="005F269C"/>
    <w:rsid w:val="00674A9C"/>
    <w:rsid w:val="006C2E40"/>
    <w:rsid w:val="006C6F41"/>
    <w:rsid w:val="00727F44"/>
    <w:rsid w:val="00736513"/>
    <w:rsid w:val="0074444A"/>
    <w:rsid w:val="00754BBA"/>
    <w:rsid w:val="00754FF2"/>
    <w:rsid w:val="007A2C09"/>
    <w:rsid w:val="007E1341"/>
    <w:rsid w:val="00833854"/>
    <w:rsid w:val="00871EFE"/>
    <w:rsid w:val="00872A56"/>
    <w:rsid w:val="008800B7"/>
    <w:rsid w:val="008F73BC"/>
    <w:rsid w:val="00915DFF"/>
    <w:rsid w:val="00924F97"/>
    <w:rsid w:val="00957921"/>
    <w:rsid w:val="009717EC"/>
    <w:rsid w:val="009923E0"/>
    <w:rsid w:val="009926CF"/>
    <w:rsid w:val="00994571"/>
    <w:rsid w:val="00A36BE8"/>
    <w:rsid w:val="00A70A23"/>
    <w:rsid w:val="00A72F0C"/>
    <w:rsid w:val="00A817F3"/>
    <w:rsid w:val="00AA0B6B"/>
    <w:rsid w:val="00AD5579"/>
    <w:rsid w:val="00B17ED2"/>
    <w:rsid w:val="00B50FFB"/>
    <w:rsid w:val="00B71C62"/>
    <w:rsid w:val="00B94909"/>
    <w:rsid w:val="00BB79E4"/>
    <w:rsid w:val="00BC0BF1"/>
    <w:rsid w:val="00C03789"/>
    <w:rsid w:val="00C06241"/>
    <w:rsid w:val="00C4224A"/>
    <w:rsid w:val="00C552E7"/>
    <w:rsid w:val="00C66100"/>
    <w:rsid w:val="00C66514"/>
    <w:rsid w:val="00C94801"/>
    <w:rsid w:val="00CA3289"/>
    <w:rsid w:val="00CC13C9"/>
    <w:rsid w:val="00CD628C"/>
    <w:rsid w:val="00CF6190"/>
    <w:rsid w:val="00D61EB9"/>
    <w:rsid w:val="00D66321"/>
    <w:rsid w:val="00D94E16"/>
    <w:rsid w:val="00E04F25"/>
    <w:rsid w:val="00E258E3"/>
    <w:rsid w:val="00E52DA7"/>
    <w:rsid w:val="00E65D50"/>
    <w:rsid w:val="00E77CC9"/>
    <w:rsid w:val="00E87836"/>
    <w:rsid w:val="00E962AA"/>
    <w:rsid w:val="00EB2898"/>
    <w:rsid w:val="00EC5BD5"/>
    <w:rsid w:val="00EE39A4"/>
    <w:rsid w:val="00EE4683"/>
    <w:rsid w:val="00EF07EC"/>
    <w:rsid w:val="00EF2AA9"/>
    <w:rsid w:val="00F40FDD"/>
    <w:rsid w:val="00FA0D02"/>
    <w:rsid w:val="00FE2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D4BB0"/>
  <w15:chartTrackingRefBased/>
  <w15:docId w15:val="{4AC07D23-4B1D-4315-BA84-0A30E60F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419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04199"/>
  </w:style>
  <w:style w:type="paragraph" w:styleId="Piedepgina">
    <w:name w:val="footer"/>
    <w:basedOn w:val="Normal"/>
    <w:link w:val="PiedepginaCar"/>
    <w:uiPriority w:val="99"/>
    <w:unhideWhenUsed/>
    <w:rsid w:val="0050419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04199"/>
  </w:style>
  <w:style w:type="paragraph" w:styleId="Textonotapie">
    <w:name w:val="footnote text"/>
    <w:basedOn w:val="Normal"/>
    <w:link w:val="TextonotapieCar"/>
    <w:uiPriority w:val="99"/>
    <w:semiHidden/>
    <w:unhideWhenUsed/>
    <w:rsid w:val="00AD557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D5579"/>
    <w:rPr>
      <w:sz w:val="20"/>
      <w:szCs w:val="20"/>
    </w:rPr>
  </w:style>
  <w:style w:type="character" w:styleId="Refdenotaalpie">
    <w:name w:val="footnote reference"/>
    <w:basedOn w:val="Fuentedeprrafopredeter"/>
    <w:uiPriority w:val="99"/>
    <w:semiHidden/>
    <w:unhideWhenUsed/>
    <w:rsid w:val="00AD5579"/>
    <w:rPr>
      <w:vertAlign w:val="superscript"/>
    </w:rPr>
  </w:style>
  <w:style w:type="paragraph" w:styleId="NormalWeb">
    <w:name w:val="Normal (Web)"/>
    <w:basedOn w:val="Normal"/>
    <w:uiPriority w:val="99"/>
    <w:unhideWhenUsed/>
    <w:rsid w:val="00CD628C"/>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CD628C"/>
    <w:rPr>
      <w:i/>
      <w:iCs/>
    </w:rPr>
  </w:style>
  <w:style w:type="character" w:styleId="Hipervnculo">
    <w:name w:val="Hyperlink"/>
    <w:basedOn w:val="Fuentedeprrafopredeter"/>
    <w:uiPriority w:val="99"/>
    <w:unhideWhenUsed/>
    <w:rsid w:val="00514904"/>
    <w:rPr>
      <w:color w:val="0563C1" w:themeColor="hyperlink"/>
      <w:u w:val="single"/>
    </w:rPr>
  </w:style>
  <w:style w:type="character" w:customStyle="1" w:styleId="Mencinsinresolver1">
    <w:name w:val="Mención sin resolver1"/>
    <w:basedOn w:val="Fuentedeprrafopredeter"/>
    <w:uiPriority w:val="99"/>
    <w:semiHidden/>
    <w:unhideWhenUsed/>
    <w:rsid w:val="00514904"/>
    <w:rPr>
      <w:color w:val="605E5C"/>
      <w:shd w:val="clear" w:color="auto" w:fill="E1DFDD"/>
    </w:rPr>
  </w:style>
  <w:style w:type="paragraph" w:styleId="Prrafodelista">
    <w:name w:val="List Paragraph"/>
    <w:basedOn w:val="Normal"/>
    <w:uiPriority w:val="34"/>
    <w:qFormat/>
    <w:rsid w:val="00924F97"/>
    <w:pPr>
      <w:ind w:left="720"/>
      <w:contextualSpacing/>
    </w:pPr>
  </w:style>
  <w:style w:type="table" w:styleId="Tablaconcuadrcula">
    <w:name w:val="Table Grid"/>
    <w:basedOn w:val="Tablanormal"/>
    <w:uiPriority w:val="39"/>
    <w:rsid w:val="00EC5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7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angrass93@gmail.com" TargetMode="External"/><Relationship Id="rId13" Type="http://schemas.openxmlformats.org/officeDocument/2006/relationships/hyperlink" Target="https://orcid.org/0009-0005-0582-6199" TargetMode="External"/><Relationship Id="rId18" Type="http://schemas.openxmlformats.org/officeDocument/2006/relationships/hyperlink" Target="https://doi.org/10.5281/zenodo.7776034" TargetMode="External"/><Relationship Id="rId3" Type="http://schemas.openxmlformats.org/officeDocument/2006/relationships/styles" Target="styles.xml"/><Relationship Id="rId21" Type="http://schemas.openxmlformats.org/officeDocument/2006/relationships/hyperlink" Target="https://doi.org/10.22235/pe.v15i2.2803" TargetMode="External"/><Relationship Id="rId7" Type="http://schemas.openxmlformats.org/officeDocument/2006/relationships/endnotes" Target="endnotes.xml"/><Relationship Id="rId12" Type="http://schemas.openxmlformats.org/officeDocument/2006/relationships/hyperlink" Target="mailto:eli8509@nauta.cu" TargetMode="External"/><Relationship Id="rId17" Type="http://schemas.openxmlformats.org/officeDocument/2006/relationships/hyperlink" Target="http://dx.doi.org/10.5209/rev_RCED.2016.v27.n3.4744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alnet.unirioja.es/servlet/articulo?codigo=6595073" TargetMode="External"/><Relationship Id="rId20" Type="http://schemas.openxmlformats.org/officeDocument/2006/relationships/hyperlink" Target="http://www.ambitsaaf.c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6723-173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D:/Download/1626-2019-03-15-JOHNSON%20El%20aprendizaje%20cooperativo%20en%20el%20%20aula.pdf" TargetMode="External"/><Relationship Id="rId23" Type="http://schemas.openxmlformats.org/officeDocument/2006/relationships/footer" Target="footer1.xml"/><Relationship Id="rId10" Type="http://schemas.openxmlformats.org/officeDocument/2006/relationships/hyperlink" Target="mailto:labaceno@nauta.cu" TargetMode="External"/><Relationship Id="rId19" Type="http://schemas.openxmlformats.org/officeDocument/2006/relationships/hyperlink" Target="https://revista.redipe.org/index.php/1/article/view/649" TargetMode="External"/><Relationship Id="rId4" Type="http://schemas.openxmlformats.org/officeDocument/2006/relationships/settings" Target="settings.xml"/><Relationship Id="rId9" Type="http://schemas.openxmlformats.org/officeDocument/2006/relationships/hyperlink" Target="https://orcid.org/0000-0003-0481-651X" TargetMode="External"/><Relationship Id="rId14" Type="http://schemas.openxmlformats.org/officeDocument/2006/relationships/hyperlink" Target="http://scielo.senescyt.gob.ec/scielo.php?cript=sci_arttex&amp;pid=S2631-27862020000300025"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8584D-BF87-42C0-8555-830393A38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14</Pages>
  <Words>3705</Words>
  <Characters>21122</Characters>
  <Application>Microsoft Office Word</Application>
  <DocSecurity>0</DocSecurity>
  <Lines>176</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Maikel</dc:creator>
  <cp:keywords/>
  <dc:description/>
  <cp:lastModifiedBy>admin</cp:lastModifiedBy>
  <cp:revision>114</cp:revision>
  <cp:lastPrinted>2024-12-01T16:24:00Z</cp:lastPrinted>
  <dcterms:created xsi:type="dcterms:W3CDTF">2022-08-04T06:51:00Z</dcterms:created>
  <dcterms:modified xsi:type="dcterms:W3CDTF">2024-12-01T16:24:00Z</dcterms:modified>
</cp:coreProperties>
</file>